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02" w:rsidRPr="00EF0A3D" w:rsidRDefault="00476D02">
      <w:pPr>
        <w:pStyle w:val="Title"/>
        <w:rPr>
          <w:b w:val="0"/>
          <w:bCs w:val="0"/>
          <w:sz w:val="25"/>
          <w:szCs w:val="25"/>
        </w:rPr>
      </w:pPr>
      <w:r w:rsidRPr="00EF0A3D">
        <w:rPr>
          <w:sz w:val="25"/>
          <w:szCs w:val="25"/>
        </w:rPr>
        <w:t xml:space="preserve">DEPARTMENT OF AGRICULTURE </w:t>
      </w:r>
      <w:r w:rsidR="00EF0A3D" w:rsidRPr="00EF0A3D">
        <w:rPr>
          <w:sz w:val="25"/>
          <w:szCs w:val="25"/>
        </w:rPr>
        <w:t xml:space="preserve">ENVIRONMENT </w:t>
      </w:r>
      <w:r w:rsidRPr="00EF0A3D">
        <w:rPr>
          <w:sz w:val="25"/>
          <w:szCs w:val="25"/>
        </w:rPr>
        <w:t xml:space="preserve">AND RURAL </w:t>
      </w:r>
      <w:r w:rsidR="00EF0A3D" w:rsidRPr="00EF0A3D">
        <w:rPr>
          <w:sz w:val="25"/>
          <w:szCs w:val="25"/>
        </w:rPr>
        <w:t>AFFAIRS (DAERA</w:t>
      </w:r>
      <w:r w:rsidRPr="00EF0A3D">
        <w:rPr>
          <w:sz w:val="25"/>
          <w:szCs w:val="25"/>
        </w:rPr>
        <w:t>)</w:t>
      </w:r>
    </w:p>
    <w:p w:rsidR="00476D02" w:rsidRPr="00E339A3" w:rsidRDefault="00476D02">
      <w:pPr>
        <w:rPr>
          <w:rFonts w:ascii="Arial" w:hAnsi="Arial" w:cs="Arial"/>
          <w:b/>
          <w:bCs/>
          <w:sz w:val="12"/>
          <w:szCs w:val="12"/>
        </w:rPr>
      </w:pPr>
    </w:p>
    <w:p w:rsidR="00EC7C7A" w:rsidRDefault="00B03D23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EXPORT OF</w:t>
      </w:r>
      <w:r w:rsidR="00476D02" w:rsidRPr="000E1887">
        <w:rPr>
          <w:rFonts w:ascii="Arial" w:hAnsi="Arial" w:cs="Arial"/>
          <w:bCs/>
          <w:sz w:val="22"/>
        </w:rPr>
        <w:t xml:space="preserve"> </w:t>
      </w:r>
      <w:r w:rsidR="00476D02" w:rsidRPr="000E1887">
        <w:rPr>
          <w:rFonts w:ascii="Arial" w:hAnsi="Arial" w:cs="Arial"/>
          <w:b/>
          <w:bCs/>
          <w:sz w:val="22"/>
        </w:rPr>
        <w:t>BOVINE</w:t>
      </w:r>
      <w:r w:rsidR="00476D02" w:rsidRPr="000E1887">
        <w:rPr>
          <w:rFonts w:ascii="Arial" w:hAnsi="Arial" w:cs="Arial"/>
          <w:bCs/>
          <w:sz w:val="22"/>
        </w:rPr>
        <w:t xml:space="preserve"> ANIMALS FOR </w:t>
      </w:r>
      <w:r w:rsidR="00AC0658">
        <w:rPr>
          <w:rFonts w:ascii="Arial" w:hAnsi="Arial" w:cs="Arial"/>
          <w:b/>
          <w:bCs/>
          <w:sz w:val="22"/>
        </w:rPr>
        <w:t xml:space="preserve">SLAUGHTER </w:t>
      </w:r>
      <w:r w:rsidR="00E339A3" w:rsidRPr="000E1887">
        <w:rPr>
          <w:rFonts w:ascii="Arial" w:hAnsi="Arial" w:cs="Arial"/>
          <w:bCs/>
          <w:sz w:val="22"/>
        </w:rPr>
        <w:t>(</w:t>
      </w:r>
      <w:r w:rsidR="00476D02" w:rsidRPr="000E1887">
        <w:rPr>
          <w:rFonts w:ascii="Arial" w:hAnsi="Arial" w:cs="Arial"/>
          <w:bCs/>
          <w:sz w:val="22"/>
        </w:rPr>
        <w:t xml:space="preserve">VIA AN </w:t>
      </w:r>
      <w:r w:rsidR="00476D02" w:rsidRPr="000E1887">
        <w:rPr>
          <w:rFonts w:ascii="Arial" w:hAnsi="Arial" w:cs="Arial"/>
          <w:b/>
          <w:bCs/>
          <w:sz w:val="22"/>
        </w:rPr>
        <w:t>EU APPROVED ASSEMBLY CENTRE</w:t>
      </w:r>
      <w:r w:rsidR="00E339A3" w:rsidRPr="000E1887">
        <w:rPr>
          <w:rFonts w:ascii="Arial" w:hAnsi="Arial" w:cs="Arial"/>
          <w:bCs/>
          <w:sz w:val="22"/>
        </w:rPr>
        <w:t>)</w:t>
      </w:r>
      <w:r w:rsidR="00EC7C7A" w:rsidRPr="000E1887">
        <w:rPr>
          <w:rFonts w:ascii="Arial" w:hAnsi="Arial" w:cs="Arial"/>
          <w:bCs/>
          <w:sz w:val="22"/>
        </w:rPr>
        <w:t xml:space="preserve"> </w:t>
      </w:r>
      <w:r w:rsidR="007A781E" w:rsidRPr="000E1887">
        <w:rPr>
          <w:rFonts w:ascii="Arial" w:hAnsi="Arial" w:cs="Arial"/>
          <w:bCs/>
          <w:sz w:val="22"/>
        </w:rPr>
        <w:t xml:space="preserve">TO </w:t>
      </w:r>
      <w:r w:rsidR="007A781E">
        <w:rPr>
          <w:rFonts w:ascii="Arial" w:hAnsi="Arial" w:cs="Arial"/>
          <w:bCs/>
          <w:sz w:val="22"/>
        </w:rPr>
        <w:t>AN</w:t>
      </w:r>
      <w:r>
        <w:rPr>
          <w:rFonts w:ascii="Arial" w:hAnsi="Arial" w:cs="Arial"/>
          <w:bCs/>
          <w:sz w:val="22"/>
        </w:rPr>
        <w:t xml:space="preserve"> EU</w:t>
      </w:r>
      <w:r w:rsidRPr="000E1887">
        <w:rPr>
          <w:rFonts w:ascii="Arial" w:hAnsi="Arial" w:cs="Arial"/>
          <w:bCs/>
          <w:sz w:val="22"/>
        </w:rPr>
        <w:t xml:space="preserve"> </w:t>
      </w:r>
      <w:r w:rsidR="00476D02" w:rsidRPr="000E1887">
        <w:rPr>
          <w:rFonts w:ascii="Arial" w:hAnsi="Arial" w:cs="Arial"/>
          <w:bCs/>
          <w:sz w:val="22"/>
        </w:rPr>
        <w:t xml:space="preserve">MEMBER STATE </w:t>
      </w:r>
    </w:p>
    <w:p w:rsidR="008B4EE0" w:rsidRPr="00325423" w:rsidRDefault="008B4EE0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476D02" w:rsidRPr="00325423" w:rsidRDefault="00476D02" w:rsidP="000E1887">
      <w:pPr>
        <w:pStyle w:val="Heading3"/>
        <w:jc w:val="center"/>
        <w:rPr>
          <w:sz w:val="32"/>
          <w:szCs w:val="32"/>
          <w:u w:val="single"/>
        </w:rPr>
      </w:pPr>
      <w:r w:rsidRPr="00325423">
        <w:rPr>
          <w:sz w:val="32"/>
          <w:szCs w:val="32"/>
          <w:u w:val="single"/>
        </w:rPr>
        <w:t>SUMMARY OF FORMS</w:t>
      </w:r>
    </w:p>
    <w:p w:rsidR="00476D02" w:rsidRPr="00E339A3" w:rsidRDefault="00476D02">
      <w:pPr>
        <w:rPr>
          <w:rFonts w:ascii="Arial" w:hAnsi="Arial" w:cs="Arial"/>
          <w:sz w:val="12"/>
          <w:szCs w:val="1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544"/>
        <w:gridCol w:w="142"/>
        <w:gridCol w:w="1417"/>
        <w:gridCol w:w="142"/>
        <w:gridCol w:w="1651"/>
      </w:tblGrid>
      <w:tr w:rsidR="00476D02" w:rsidRPr="00E339A3" w:rsidTr="007636A8">
        <w:tc>
          <w:tcPr>
            <w:tcW w:w="3652" w:type="dxa"/>
          </w:tcPr>
          <w:p w:rsidR="00476D02" w:rsidRPr="00325423" w:rsidRDefault="007636A8" w:rsidP="003254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Code of Form</w:t>
            </w:r>
          </w:p>
        </w:tc>
        <w:tc>
          <w:tcPr>
            <w:tcW w:w="3544" w:type="dxa"/>
          </w:tcPr>
          <w:p w:rsidR="00476D02" w:rsidRPr="007636A8" w:rsidRDefault="007636A8" w:rsidP="00E339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636A8">
              <w:rPr>
                <w:rFonts w:ascii="Arial" w:hAnsi="Arial" w:cs="Arial"/>
                <w:b/>
                <w:bCs/>
                <w:lang w:val="en-US"/>
              </w:rPr>
              <w:t>Purpose of Form</w:t>
            </w:r>
          </w:p>
        </w:tc>
        <w:tc>
          <w:tcPr>
            <w:tcW w:w="1559" w:type="dxa"/>
            <w:gridSpan w:val="2"/>
            <w:vAlign w:val="center"/>
          </w:tcPr>
          <w:p w:rsidR="00476D02" w:rsidRPr="00325423" w:rsidRDefault="007636A8" w:rsidP="000E1887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needs it?</w:t>
            </w:r>
          </w:p>
        </w:tc>
        <w:tc>
          <w:tcPr>
            <w:tcW w:w="1793" w:type="dxa"/>
            <w:gridSpan w:val="2"/>
          </w:tcPr>
          <w:p w:rsidR="00476D02" w:rsidRPr="00325423" w:rsidRDefault="007636A8" w:rsidP="00E339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Where to find it.</w:t>
            </w:r>
          </w:p>
        </w:tc>
      </w:tr>
      <w:tr w:rsidR="007636A8" w:rsidTr="00FB020D">
        <w:trPr>
          <w:cantSplit/>
          <w:trHeight w:val="442"/>
        </w:trPr>
        <w:tc>
          <w:tcPr>
            <w:tcW w:w="10548" w:type="dxa"/>
            <w:gridSpan w:val="6"/>
            <w:shd w:val="pct12" w:color="auto" w:fill="auto"/>
            <w:vAlign w:val="center"/>
          </w:tcPr>
          <w:p w:rsidR="007636A8" w:rsidRPr="007636A8" w:rsidRDefault="007636A8" w:rsidP="00B03D2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636A8">
              <w:rPr>
                <w:rFonts w:ascii="Arial" w:hAnsi="Arial" w:cs="Arial"/>
                <w:b/>
                <w:bCs/>
                <w:lang w:val="en-US"/>
              </w:rPr>
              <w:t>Guidance Notes</w:t>
            </w:r>
            <w:r w:rsidR="00FB020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FB020D" w:rsidTr="007636A8">
        <w:trPr>
          <w:trHeight w:val="299"/>
        </w:trPr>
        <w:tc>
          <w:tcPr>
            <w:tcW w:w="3652" w:type="dxa"/>
            <w:vAlign w:val="center"/>
          </w:tcPr>
          <w:p w:rsidR="00FB020D" w:rsidRPr="00A247E7" w:rsidRDefault="00FB020D" w:rsidP="00FB020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EU-BOV-</w:t>
            </w:r>
            <w:r w:rsidR="00AC065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SL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-ONFG-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FB020D" w:rsidRPr="00A247E7" w:rsidRDefault="00FB020D" w:rsidP="007A612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FB020D" w:rsidRDefault="00FB020D" w:rsidP="00FB02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Notes for guidance for owners / exporters / EAC operators</w:t>
            </w:r>
          </w:p>
        </w:tc>
        <w:tc>
          <w:tcPr>
            <w:tcW w:w="1701" w:type="dxa"/>
            <w:gridSpan w:val="3"/>
            <w:vAlign w:val="center"/>
          </w:tcPr>
          <w:p w:rsidR="00FB020D" w:rsidRDefault="00FB020D" w:rsidP="00FB020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Owners</w:t>
            </w:r>
            <w:r w:rsidR="0081722A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 Exporters  EAC operators</w:t>
            </w:r>
          </w:p>
        </w:tc>
        <w:tc>
          <w:tcPr>
            <w:tcW w:w="1651" w:type="dxa"/>
            <w:vAlign w:val="center"/>
          </w:tcPr>
          <w:p w:rsidR="00FB020D" w:rsidRDefault="00EF0A3D" w:rsidP="007A612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</w:t>
            </w:r>
            <w:r w:rsidR="00FB020D">
              <w:rPr>
                <w:rFonts w:ascii="Arial" w:hAnsi="Arial" w:cs="Arial"/>
                <w:sz w:val="22"/>
                <w:lang w:val="en-US"/>
              </w:rPr>
              <w:t xml:space="preserve"> Internet</w:t>
            </w:r>
          </w:p>
          <w:p w:rsidR="00FB020D" w:rsidRDefault="00EF0A3D" w:rsidP="007A612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</w:p>
        </w:tc>
      </w:tr>
      <w:tr w:rsidR="00FB020D" w:rsidTr="007636A8">
        <w:trPr>
          <w:trHeight w:val="299"/>
        </w:trPr>
        <w:tc>
          <w:tcPr>
            <w:tcW w:w="3652" w:type="dxa"/>
            <w:vAlign w:val="center"/>
          </w:tcPr>
          <w:p w:rsidR="00FB020D" w:rsidRPr="00A247E7" w:rsidRDefault="0081722A" w:rsidP="007A612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TEMPLATE BOV-INTRA-Y</w:t>
            </w:r>
          </w:p>
        </w:tc>
        <w:tc>
          <w:tcPr>
            <w:tcW w:w="3544" w:type="dxa"/>
          </w:tcPr>
          <w:p w:rsidR="00FB020D" w:rsidRDefault="0081722A" w:rsidP="00817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Template</w:t>
            </w:r>
            <w:r w:rsidR="00FB020D">
              <w:rPr>
                <w:rFonts w:ascii="Arial" w:hAnsi="Arial" w:cs="Arial"/>
                <w:sz w:val="22"/>
              </w:rPr>
              <w:t xml:space="preserve"> for EAC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aPVP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="00FB020D">
              <w:rPr>
                <w:rFonts w:ascii="Arial" w:hAnsi="Arial" w:cs="Arial"/>
                <w:sz w:val="22"/>
              </w:rPr>
              <w:t xml:space="preserve">concerning export health certificate </w:t>
            </w:r>
            <w:r>
              <w:rPr>
                <w:rFonts w:ascii="Arial" w:hAnsi="Arial" w:cs="Arial"/>
                <w:sz w:val="22"/>
              </w:rPr>
              <w:t xml:space="preserve">BOV-INTRA-Y </w:t>
            </w:r>
            <w:r w:rsidR="00FB020D">
              <w:rPr>
                <w:rFonts w:ascii="Arial" w:hAnsi="Arial" w:cs="Arial"/>
                <w:sz w:val="22"/>
              </w:rPr>
              <w:t>completion</w:t>
            </w:r>
          </w:p>
        </w:tc>
        <w:tc>
          <w:tcPr>
            <w:tcW w:w="1701" w:type="dxa"/>
            <w:gridSpan w:val="3"/>
            <w:vAlign w:val="center"/>
          </w:tcPr>
          <w:p w:rsidR="00FB020D" w:rsidRDefault="00FB020D" w:rsidP="0081722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EAC </w:t>
            </w:r>
            <w:r w:rsidR="0081722A">
              <w:rPr>
                <w:rFonts w:ascii="Arial" w:hAnsi="Arial" w:cs="Arial"/>
                <w:sz w:val="22"/>
                <w:lang w:val="fr-FR"/>
              </w:rPr>
              <w:t xml:space="preserve">  </w:t>
            </w:r>
            <w:proofErr w:type="spellStart"/>
            <w:r w:rsidR="0081722A">
              <w:rPr>
                <w:rFonts w:ascii="Arial" w:hAnsi="Arial" w:cs="Arial"/>
                <w:sz w:val="22"/>
                <w:lang w:val="fr-FR"/>
              </w:rPr>
              <w:t>aPVP</w:t>
            </w:r>
            <w:proofErr w:type="spellEnd"/>
          </w:p>
        </w:tc>
        <w:tc>
          <w:tcPr>
            <w:tcW w:w="1651" w:type="dxa"/>
            <w:vAlign w:val="center"/>
          </w:tcPr>
          <w:p w:rsidR="00FB020D" w:rsidRDefault="00EF0A3D" w:rsidP="007A612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</w:t>
            </w:r>
            <w:r w:rsidR="00FB020D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D3230C">
              <w:rPr>
                <w:rFonts w:ascii="Arial" w:hAnsi="Arial" w:cs="Arial"/>
                <w:sz w:val="22"/>
                <w:lang w:val="en-US"/>
              </w:rPr>
              <w:t xml:space="preserve"> Internet &amp; </w:t>
            </w:r>
          </w:p>
          <w:p w:rsidR="00FB020D" w:rsidRDefault="00EF0A3D" w:rsidP="007A612C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Intranet</w:t>
            </w:r>
          </w:p>
        </w:tc>
      </w:tr>
      <w:tr w:rsidR="00FB020D" w:rsidTr="007636A8">
        <w:trPr>
          <w:trHeight w:val="299"/>
        </w:trPr>
        <w:tc>
          <w:tcPr>
            <w:tcW w:w="3652" w:type="dxa"/>
            <w:vAlign w:val="center"/>
          </w:tcPr>
          <w:p w:rsidR="00FB020D" w:rsidRPr="00A247E7" w:rsidRDefault="00FB020D" w:rsidP="007A612C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-BOV-</w:t>
            </w:r>
            <w:r w:rsidR="00AC06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SL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NFG 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VSSPT</w:t>
            </w:r>
            <w:r w:rsidR="008B4EE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="00AC06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PO</w:t>
            </w:r>
          </w:p>
          <w:p w:rsidR="00FB020D" w:rsidRPr="00A247E7" w:rsidRDefault="00FB020D" w:rsidP="007A612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FB020D" w:rsidRDefault="00FB020D" w:rsidP="00B03D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Notes for guidance for </w:t>
            </w:r>
            <w:r w:rsidR="00B03D23">
              <w:rPr>
                <w:rFonts w:ascii="Arial" w:hAnsi="Arial" w:cs="Arial"/>
                <w:sz w:val="22"/>
              </w:rPr>
              <w:t>OV</w:t>
            </w:r>
            <w:r>
              <w:rPr>
                <w:rFonts w:ascii="Arial" w:hAnsi="Arial" w:cs="Arial"/>
                <w:sz w:val="22"/>
              </w:rPr>
              <w:t xml:space="preserve">s/DVOs re completion of the Veterinary Service support certificate </w:t>
            </w:r>
            <w:r>
              <w:rPr>
                <w:rFonts w:ascii="Arial" w:hAnsi="Arial" w:cs="Arial"/>
                <w:sz w:val="22"/>
                <w:lang w:val="en-US"/>
              </w:rPr>
              <w:t>in respect of the premises of origin</w:t>
            </w:r>
          </w:p>
        </w:tc>
        <w:tc>
          <w:tcPr>
            <w:tcW w:w="1701" w:type="dxa"/>
            <w:gridSpan w:val="3"/>
            <w:vAlign w:val="center"/>
          </w:tcPr>
          <w:p w:rsidR="00FB020D" w:rsidRDefault="00B03D23" w:rsidP="007A612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OV</w:t>
            </w:r>
            <w:r w:rsidR="00FB020D">
              <w:rPr>
                <w:rFonts w:ascii="Arial" w:hAnsi="Arial" w:cs="Arial"/>
                <w:sz w:val="22"/>
                <w:lang w:val="en-US"/>
              </w:rPr>
              <w:t>/DVO</w:t>
            </w:r>
          </w:p>
          <w:p w:rsidR="00FB020D" w:rsidRDefault="00FB020D" w:rsidP="0081722A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EAC </w:t>
            </w:r>
            <w:r w:rsidR="0081722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="0081722A">
              <w:rPr>
                <w:rFonts w:ascii="Arial" w:hAnsi="Arial" w:cs="Arial"/>
                <w:sz w:val="22"/>
                <w:lang w:val="en-US"/>
              </w:rPr>
              <w:t>aPVP</w:t>
            </w:r>
            <w:proofErr w:type="spellEnd"/>
          </w:p>
        </w:tc>
        <w:tc>
          <w:tcPr>
            <w:tcW w:w="1651" w:type="dxa"/>
            <w:vAlign w:val="center"/>
          </w:tcPr>
          <w:p w:rsidR="00FB020D" w:rsidRDefault="00EF0A3D" w:rsidP="007A612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Intranet</w:t>
            </w:r>
          </w:p>
        </w:tc>
      </w:tr>
      <w:tr w:rsidR="00FB020D" w:rsidTr="007636A8">
        <w:trPr>
          <w:trHeight w:val="299"/>
        </w:trPr>
        <w:tc>
          <w:tcPr>
            <w:tcW w:w="3652" w:type="dxa"/>
            <w:vAlign w:val="center"/>
          </w:tcPr>
          <w:p w:rsidR="00FB020D" w:rsidRPr="00A247E7" w:rsidRDefault="00FB020D" w:rsidP="007A612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EU-BOV-</w:t>
            </w:r>
            <w:r w:rsidR="00AC065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SL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-NFG-VSSPT-</w:t>
            </w:r>
            <w:r w:rsidR="00A9632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</w:t>
            </w:r>
          </w:p>
        </w:tc>
        <w:tc>
          <w:tcPr>
            <w:tcW w:w="3544" w:type="dxa"/>
          </w:tcPr>
          <w:p w:rsidR="00FB020D" w:rsidRDefault="00FB020D" w:rsidP="00B03D2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Notes for guidance for </w:t>
            </w:r>
            <w:r w:rsidR="00B03D23">
              <w:rPr>
                <w:rFonts w:ascii="Arial" w:hAnsi="Arial" w:cs="Arial"/>
                <w:sz w:val="22"/>
              </w:rPr>
              <w:t>OV</w:t>
            </w:r>
            <w:r>
              <w:rPr>
                <w:rFonts w:ascii="Arial" w:hAnsi="Arial" w:cs="Arial"/>
                <w:sz w:val="22"/>
              </w:rPr>
              <w:t xml:space="preserve">s/DVOs re completion of the Veterinary Service support certificate </w:t>
            </w:r>
            <w:r>
              <w:rPr>
                <w:rFonts w:ascii="Arial" w:hAnsi="Arial" w:cs="Arial"/>
                <w:sz w:val="22"/>
                <w:lang w:val="en-US"/>
              </w:rPr>
              <w:t>in respect of the EAC</w:t>
            </w:r>
          </w:p>
        </w:tc>
        <w:tc>
          <w:tcPr>
            <w:tcW w:w="1701" w:type="dxa"/>
            <w:gridSpan w:val="3"/>
            <w:vAlign w:val="center"/>
          </w:tcPr>
          <w:p w:rsidR="00FB020D" w:rsidRDefault="00B03D23" w:rsidP="007A612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OV</w:t>
            </w:r>
            <w:r w:rsidR="00FB020D">
              <w:rPr>
                <w:rFonts w:ascii="Arial" w:hAnsi="Arial" w:cs="Arial"/>
                <w:sz w:val="22"/>
                <w:lang w:val="en-US"/>
              </w:rPr>
              <w:t>/DVO</w:t>
            </w:r>
          </w:p>
        </w:tc>
        <w:tc>
          <w:tcPr>
            <w:tcW w:w="1651" w:type="dxa"/>
            <w:vAlign w:val="center"/>
          </w:tcPr>
          <w:p w:rsidR="00FB020D" w:rsidRDefault="00EF0A3D" w:rsidP="007A612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Intranet</w:t>
            </w:r>
          </w:p>
        </w:tc>
      </w:tr>
      <w:tr w:rsidR="00FB020D" w:rsidTr="00FB020D">
        <w:trPr>
          <w:trHeight w:val="461"/>
        </w:trPr>
        <w:tc>
          <w:tcPr>
            <w:tcW w:w="10548" w:type="dxa"/>
            <w:gridSpan w:val="6"/>
            <w:shd w:val="pct10" w:color="auto" w:fill="auto"/>
            <w:vAlign w:val="center"/>
          </w:tcPr>
          <w:p w:rsidR="00FB020D" w:rsidRPr="007636A8" w:rsidRDefault="00FB020D" w:rsidP="00FB020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25423">
              <w:rPr>
                <w:rFonts w:ascii="Arial" w:hAnsi="Arial" w:cs="Arial"/>
                <w:b/>
                <w:bCs/>
                <w:lang w:val="en-US"/>
              </w:rPr>
              <w:t>Forms Related to Move of Animals from Premises of Origin to Export Assembly Centre</w:t>
            </w:r>
          </w:p>
        </w:tc>
      </w:tr>
      <w:tr w:rsidR="00FB020D" w:rsidRPr="005113D0" w:rsidTr="007636A8">
        <w:trPr>
          <w:trHeight w:hRule="exact" w:val="9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Pr="00A247E7" w:rsidRDefault="00FB020D" w:rsidP="000E177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APPLICATION FORM FOR MOVEMENT LICENCE &amp; PASSPORTS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D" w:rsidRDefault="00FB020D" w:rsidP="00B7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3D0">
              <w:rPr>
                <w:rFonts w:ascii="Arial" w:hAnsi="Arial" w:cs="Arial"/>
                <w:sz w:val="22"/>
                <w:szCs w:val="22"/>
              </w:rPr>
              <w:t>Owner applying to the EAC operator for movement licences and passports</w:t>
            </w:r>
          </w:p>
          <w:p w:rsidR="00FB020D" w:rsidRPr="005113D0" w:rsidRDefault="00FB020D" w:rsidP="00B7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Pr="005113D0" w:rsidRDefault="00FB020D" w:rsidP="000E1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3D0">
              <w:rPr>
                <w:rFonts w:ascii="Arial" w:hAnsi="Arial" w:cs="Arial"/>
                <w:sz w:val="22"/>
                <w:szCs w:val="22"/>
              </w:rPr>
              <w:t>Owner</w:t>
            </w:r>
          </w:p>
          <w:p w:rsidR="00FB020D" w:rsidRPr="005113D0" w:rsidRDefault="00FB020D" w:rsidP="000E1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3D0">
              <w:rPr>
                <w:rFonts w:ascii="Arial" w:hAnsi="Arial" w:cs="Arial"/>
                <w:sz w:val="22"/>
                <w:szCs w:val="22"/>
              </w:rPr>
              <w:t>EAC operator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Pr="005113D0" w:rsidRDefault="00EF0A3D" w:rsidP="0032542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DAERA</w:t>
            </w:r>
            <w:r w:rsidR="00FB020D" w:rsidRPr="005113D0">
              <w:rPr>
                <w:rFonts w:ascii="Arial" w:hAnsi="Arial" w:cs="Arial"/>
                <w:sz w:val="22"/>
                <w:szCs w:val="22"/>
                <w:lang w:val="fr-FR"/>
              </w:rPr>
              <w:t xml:space="preserve"> Internet</w:t>
            </w:r>
          </w:p>
          <w:p w:rsidR="00FB020D" w:rsidRPr="005113D0" w:rsidRDefault="00EF0A3D" w:rsidP="0032542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</w:p>
        </w:tc>
      </w:tr>
      <w:tr w:rsidR="00FB020D" w:rsidRPr="006333DD" w:rsidTr="007636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Pr="00A247E7" w:rsidRDefault="00FB020D" w:rsidP="001312C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MC2L MOVEMENT LICENCE &amp; PASSPORTS</w:t>
            </w:r>
            <w:r w:rsidRPr="00A247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D" w:rsidRDefault="00FB020D" w:rsidP="000961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6333DD">
              <w:rPr>
                <w:rFonts w:ascii="Arial" w:hAnsi="Arial" w:cs="Arial"/>
                <w:sz w:val="22"/>
                <w:szCs w:val="22"/>
                <w:lang w:val="en-US"/>
              </w:rPr>
              <w:t>ust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be generated for the move to the EAC and accompany the animals during export.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Default="00FB020D" w:rsidP="00817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 operator EAC </w:t>
            </w:r>
            <w:r w:rsidR="008172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22A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Default="00FB020D" w:rsidP="0032542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Generated by the EAC operator</w:t>
            </w:r>
          </w:p>
        </w:tc>
      </w:tr>
      <w:tr w:rsidR="00FB020D" w:rsidRPr="006333DD" w:rsidTr="007636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Pr="00A247E7" w:rsidRDefault="00FB020D" w:rsidP="000E1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7E7">
              <w:rPr>
                <w:rFonts w:ascii="Arial" w:hAnsi="Arial" w:cs="Arial"/>
                <w:b/>
                <w:bCs/>
                <w:sz w:val="20"/>
                <w:szCs w:val="20"/>
              </w:rPr>
              <w:t>SELF WRITTEN MC2B+C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D" w:rsidRPr="006333DD" w:rsidRDefault="00FB020D" w:rsidP="001312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accompany the animals during the move from farm to EAC</w:t>
            </w:r>
            <w:r w:rsidR="009B16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Default="00FB020D" w:rsidP="000E1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</w:t>
            </w:r>
          </w:p>
          <w:p w:rsidR="00FB020D" w:rsidRPr="002F61C8" w:rsidRDefault="00FB020D" w:rsidP="000E1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 operator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Pr="002F61C8" w:rsidRDefault="00FB020D" w:rsidP="00325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Herdkeeper’s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MC2 book</w:t>
            </w:r>
          </w:p>
        </w:tc>
      </w:tr>
      <w:tr w:rsidR="00FB020D" w:rsidTr="007636A8">
        <w:tc>
          <w:tcPr>
            <w:tcW w:w="3652" w:type="dxa"/>
            <w:vAlign w:val="center"/>
          </w:tcPr>
          <w:p w:rsidR="00FB020D" w:rsidRDefault="00FB020D" w:rsidP="000E1771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EU </w:t>
            </w:r>
            <w:r w:rsidR="00AC065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SL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VS SPT </w:t>
            </w:r>
          </w:p>
          <w:p w:rsidR="00FB020D" w:rsidRPr="00A247E7" w:rsidRDefault="00FB020D" w:rsidP="000E177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FB020D" w:rsidRDefault="00FB020D" w:rsidP="007636A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Veterinary Service support certificate (in respect of the premises of origin.</w:t>
            </w:r>
          </w:p>
        </w:tc>
        <w:tc>
          <w:tcPr>
            <w:tcW w:w="1701" w:type="dxa"/>
            <w:gridSpan w:val="3"/>
            <w:vAlign w:val="center"/>
          </w:tcPr>
          <w:p w:rsidR="00FB020D" w:rsidRDefault="00B03D23" w:rsidP="000E188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</w:t>
            </w:r>
            <w:r w:rsidR="00FB020D">
              <w:rPr>
                <w:rFonts w:ascii="Arial" w:hAnsi="Arial" w:cs="Arial"/>
                <w:sz w:val="22"/>
              </w:rPr>
              <w:t>/DVO</w:t>
            </w:r>
          </w:p>
          <w:p w:rsidR="00FB020D" w:rsidRDefault="00FB020D" w:rsidP="00817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EAC </w:t>
            </w:r>
            <w:r w:rsidR="0081722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1722A">
              <w:rPr>
                <w:rFonts w:ascii="Arial" w:hAnsi="Arial" w:cs="Arial"/>
                <w:sz w:val="22"/>
              </w:rPr>
              <w:t>aPVP</w:t>
            </w:r>
            <w:proofErr w:type="spellEnd"/>
          </w:p>
        </w:tc>
        <w:tc>
          <w:tcPr>
            <w:tcW w:w="1651" w:type="dxa"/>
            <w:vAlign w:val="center"/>
          </w:tcPr>
          <w:p w:rsidR="009B162A" w:rsidRDefault="009B162A" w:rsidP="0032542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APHIS</w:t>
            </w:r>
          </w:p>
          <w:p w:rsidR="00FB020D" w:rsidRDefault="00FB020D" w:rsidP="00325423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eAVI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  <w:p w:rsidR="00FB020D" w:rsidRDefault="00EF0A3D" w:rsidP="0032542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Intranet</w:t>
            </w:r>
          </w:p>
        </w:tc>
      </w:tr>
      <w:tr w:rsidR="00FB020D" w:rsidTr="007636A8">
        <w:trPr>
          <w:cantSplit/>
        </w:trPr>
        <w:tc>
          <w:tcPr>
            <w:tcW w:w="10548" w:type="dxa"/>
            <w:gridSpan w:val="6"/>
            <w:shd w:val="pct10" w:color="auto" w:fill="auto"/>
            <w:vAlign w:val="center"/>
          </w:tcPr>
          <w:p w:rsidR="00FB020D" w:rsidRPr="00A247E7" w:rsidRDefault="00FB020D" w:rsidP="0032542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B020D" w:rsidRPr="00A247E7" w:rsidRDefault="00FB020D" w:rsidP="0032542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247E7">
              <w:rPr>
                <w:rFonts w:ascii="Arial" w:hAnsi="Arial" w:cs="Arial"/>
                <w:b/>
                <w:bCs/>
                <w:lang w:val="en-US"/>
              </w:rPr>
              <w:t>Forms Relating to the move of cattle from the Assembly Centre to their final destination.</w:t>
            </w:r>
          </w:p>
          <w:p w:rsidR="00FB020D" w:rsidRPr="00A247E7" w:rsidRDefault="00FB020D" w:rsidP="00325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FB020D" w:rsidRPr="00EE47B3" w:rsidTr="007636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Pr="00A247E7" w:rsidRDefault="00FB020D" w:rsidP="000E177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TRACES EXA APPLICATION FORM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D" w:rsidRPr="00EE47B3" w:rsidRDefault="00FB020D" w:rsidP="00817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Form for </w:t>
            </w:r>
            <w:r w:rsidRPr="00EE47B3">
              <w:rPr>
                <w:rFonts w:ascii="Arial" w:hAnsi="Arial" w:cs="Arial"/>
                <w:sz w:val="22"/>
                <w:szCs w:val="22"/>
              </w:rPr>
              <w:t xml:space="preserve">Exporter applying to their </w:t>
            </w:r>
            <w:r w:rsidR="008172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22A">
              <w:rPr>
                <w:rFonts w:ascii="Arial" w:hAnsi="Arial" w:cs="Arial"/>
                <w:sz w:val="22"/>
                <w:szCs w:val="22"/>
              </w:rPr>
              <w:t>aPVP</w:t>
            </w:r>
            <w:proofErr w:type="spellEnd"/>
            <w:r w:rsidR="0081722A" w:rsidRPr="00EE47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47B3">
              <w:rPr>
                <w:rFonts w:ascii="Arial" w:hAnsi="Arial" w:cs="Arial"/>
                <w:sz w:val="22"/>
                <w:szCs w:val="22"/>
              </w:rPr>
              <w:t>for export paperwork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Default="00FB020D" w:rsidP="000E1887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E47B3">
              <w:rPr>
                <w:rFonts w:ascii="Arial" w:hAnsi="Arial" w:cs="Arial"/>
                <w:sz w:val="22"/>
                <w:szCs w:val="22"/>
                <w:lang w:val="fr-FR"/>
              </w:rPr>
              <w:t>Exporter</w:t>
            </w:r>
            <w:r w:rsidR="0081722A">
              <w:rPr>
                <w:rFonts w:ascii="Arial" w:hAnsi="Arial" w:cs="Arial"/>
                <w:sz w:val="22"/>
                <w:szCs w:val="22"/>
                <w:lang w:val="fr-FR"/>
              </w:rPr>
              <w:t>/</w:t>
            </w:r>
          </w:p>
          <w:p w:rsidR="009B162A" w:rsidRDefault="009B162A" w:rsidP="000E1887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EAC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operator</w:t>
            </w:r>
            <w:proofErr w:type="spellEnd"/>
          </w:p>
          <w:p w:rsidR="00FB020D" w:rsidRPr="00EE47B3" w:rsidRDefault="00FB020D" w:rsidP="0081722A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EAC </w:t>
            </w:r>
            <w:r w:rsidR="0081722A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1722A">
              <w:rPr>
                <w:rFonts w:ascii="Arial" w:hAnsi="Arial" w:cs="Arial"/>
                <w:sz w:val="22"/>
                <w:szCs w:val="22"/>
                <w:lang w:val="fr-FR"/>
              </w:rPr>
              <w:t>aPVP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D" w:rsidRPr="00EE47B3" w:rsidRDefault="00EF0A3D" w:rsidP="00A96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DAERA</w:t>
            </w:r>
            <w:r w:rsidR="00FB020D" w:rsidRPr="00EE47B3">
              <w:rPr>
                <w:rFonts w:ascii="Arial" w:hAnsi="Arial" w:cs="Arial"/>
                <w:sz w:val="22"/>
                <w:szCs w:val="22"/>
              </w:rPr>
              <w:t xml:space="preserve"> Internet </w:t>
            </w: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</w:p>
        </w:tc>
      </w:tr>
      <w:tr w:rsidR="00FB020D" w:rsidTr="007636A8">
        <w:tc>
          <w:tcPr>
            <w:tcW w:w="3652" w:type="dxa"/>
            <w:vAlign w:val="center"/>
          </w:tcPr>
          <w:p w:rsidR="00FB020D" w:rsidRPr="00A247E7" w:rsidRDefault="00FB020D" w:rsidP="000E177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 VSSPT (EAC)</w:t>
            </w:r>
          </w:p>
        </w:tc>
        <w:tc>
          <w:tcPr>
            <w:tcW w:w="3686" w:type="dxa"/>
            <w:gridSpan w:val="2"/>
          </w:tcPr>
          <w:p w:rsidR="00FB020D" w:rsidRDefault="00FB020D" w:rsidP="004F60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Veterinary Service support certificate in respect of the EAC</w:t>
            </w:r>
          </w:p>
        </w:tc>
        <w:tc>
          <w:tcPr>
            <w:tcW w:w="1559" w:type="dxa"/>
            <w:gridSpan w:val="2"/>
            <w:vAlign w:val="center"/>
          </w:tcPr>
          <w:p w:rsidR="00FB020D" w:rsidRDefault="00B03D23" w:rsidP="000E188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</w:t>
            </w:r>
            <w:r w:rsidR="00FB020D">
              <w:rPr>
                <w:rFonts w:ascii="Arial" w:hAnsi="Arial" w:cs="Arial"/>
                <w:sz w:val="22"/>
              </w:rPr>
              <w:t>/DVO</w:t>
            </w:r>
          </w:p>
          <w:p w:rsidR="00FB020D" w:rsidRDefault="00FB020D" w:rsidP="00817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EAC </w:t>
            </w:r>
            <w:r w:rsidR="0081722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1722A">
              <w:rPr>
                <w:rFonts w:ascii="Arial" w:hAnsi="Arial" w:cs="Arial"/>
                <w:sz w:val="22"/>
              </w:rPr>
              <w:t>aPVP</w:t>
            </w:r>
            <w:proofErr w:type="spellEnd"/>
          </w:p>
        </w:tc>
        <w:tc>
          <w:tcPr>
            <w:tcW w:w="1651" w:type="dxa"/>
            <w:vAlign w:val="center"/>
          </w:tcPr>
          <w:p w:rsidR="009B162A" w:rsidRDefault="009B162A" w:rsidP="0032542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APHIS</w:t>
            </w:r>
          </w:p>
          <w:p w:rsidR="00FB020D" w:rsidRDefault="00FB020D" w:rsidP="0032542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e AVI</w:t>
            </w:r>
          </w:p>
          <w:p w:rsidR="00FB020D" w:rsidRDefault="00EF0A3D" w:rsidP="0032542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Intranet</w:t>
            </w:r>
          </w:p>
        </w:tc>
      </w:tr>
      <w:tr w:rsidR="00FB020D" w:rsidTr="007636A8">
        <w:tc>
          <w:tcPr>
            <w:tcW w:w="3652" w:type="dxa"/>
            <w:vAlign w:val="center"/>
          </w:tcPr>
          <w:p w:rsidR="00FB020D" w:rsidRPr="00A247E7" w:rsidRDefault="00FB020D" w:rsidP="000E177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EU-BOV-</w:t>
            </w:r>
            <w:r w:rsidR="00AC065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SL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-TD-</w:t>
            </w:r>
            <w:r w:rsidR="00BF110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A247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</w:t>
            </w:r>
          </w:p>
          <w:p w:rsidR="00FB020D" w:rsidRPr="00A247E7" w:rsidRDefault="00FB020D" w:rsidP="000E17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FB020D" w:rsidRDefault="00FB020D" w:rsidP="004F60D4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Transport declaration to be completed by the transporter of the consignment</w:t>
            </w:r>
          </w:p>
        </w:tc>
        <w:tc>
          <w:tcPr>
            <w:tcW w:w="1559" w:type="dxa"/>
            <w:gridSpan w:val="2"/>
            <w:vAlign w:val="center"/>
          </w:tcPr>
          <w:p w:rsidR="00FB020D" w:rsidRDefault="00FB020D" w:rsidP="000E188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Transporter</w:t>
            </w:r>
          </w:p>
          <w:p w:rsidR="00FB020D" w:rsidRDefault="00FB020D" w:rsidP="0081722A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 xml:space="preserve">Assembly Centre </w:t>
            </w:r>
            <w:r w:rsidR="0081722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1722A">
              <w:rPr>
                <w:rFonts w:ascii="Arial" w:hAnsi="Arial" w:cs="Arial"/>
                <w:sz w:val="22"/>
              </w:rPr>
              <w:t>aPVP</w:t>
            </w:r>
            <w:proofErr w:type="spellEnd"/>
          </w:p>
        </w:tc>
        <w:tc>
          <w:tcPr>
            <w:tcW w:w="1651" w:type="dxa"/>
            <w:vAlign w:val="center"/>
          </w:tcPr>
          <w:p w:rsidR="00FB020D" w:rsidRDefault="00EF0A3D" w:rsidP="0032542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</w:t>
            </w:r>
            <w:r w:rsidR="00FB020D">
              <w:rPr>
                <w:rFonts w:ascii="Arial" w:hAnsi="Arial" w:cs="Arial"/>
                <w:sz w:val="22"/>
                <w:lang w:val="en-US"/>
              </w:rPr>
              <w:t xml:space="preserve"> Internet</w:t>
            </w:r>
          </w:p>
          <w:p w:rsidR="00FB020D" w:rsidRDefault="00EF0A3D" w:rsidP="00325423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</w:p>
        </w:tc>
      </w:tr>
    </w:tbl>
    <w:p w:rsidR="00476D02" w:rsidRPr="006F256B" w:rsidRDefault="00476D02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sz w:val="22"/>
          <w:lang w:val="fr-FR"/>
        </w:rPr>
        <w:br w:type="page"/>
      </w:r>
      <w:r w:rsidRPr="006F256B">
        <w:rPr>
          <w:rFonts w:ascii="Arial" w:hAnsi="Arial" w:cs="Arial"/>
          <w:b/>
          <w:bCs/>
          <w:u w:val="single"/>
          <w:lang w:val="fr-FR"/>
        </w:rPr>
        <w:lastRenderedPageBreak/>
        <w:t>INSTRUCTIONS</w:t>
      </w:r>
    </w:p>
    <w:p w:rsidR="00476D02" w:rsidRPr="006F256B" w:rsidRDefault="00476D02">
      <w:pPr>
        <w:jc w:val="both"/>
        <w:rPr>
          <w:rFonts w:ascii="Arial" w:hAnsi="Arial" w:cs="Arial"/>
          <w:lang w:val="fr-FR"/>
        </w:rPr>
      </w:pPr>
    </w:p>
    <w:p w:rsidR="00476D02" w:rsidRPr="004F60D4" w:rsidRDefault="00476D02">
      <w:pPr>
        <w:pStyle w:val="BodyText"/>
        <w:rPr>
          <w:u w:val="none"/>
        </w:rPr>
      </w:pPr>
      <w:r w:rsidRPr="006F256B">
        <w:t>SECTION 1</w:t>
      </w:r>
      <w:r w:rsidRPr="007A781E">
        <w:rPr>
          <w:u w:val="none"/>
        </w:rPr>
        <w:t xml:space="preserve"> </w:t>
      </w:r>
      <w:r w:rsidRPr="004F60D4">
        <w:rPr>
          <w:u w:val="none"/>
        </w:rPr>
        <w:t>– TO MOVE CATTLE FROM THEIR PREMISES OF ORIGIN TO AN EU APPROVED ASSEMBLY CENTRE:</w:t>
      </w:r>
    </w:p>
    <w:p w:rsidR="00476D02" w:rsidRPr="006F256B" w:rsidRDefault="00476D02">
      <w:pPr>
        <w:jc w:val="both"/>
        <w:rPr>
          <w:rFonts w:ascii="Arial" w:hAnsi="Arial" w:cs="Arial"/>
          <w:lang w:val="en-US"/>
        </w:rPr>
      </w:pPr>
    </w:p>
    <w:p w:rsidR="00381993" w:rsidRPr="006F256B" w:rsidRDefault="00866495" w:rsidP="004F60D4">
      <w:pPr>
        <w:numPr>
          <w:ilvl w:val="0"/>
          <w:numId w:val="3"/>
        </w:numPr>
        <w:jc w:val="both"/>
        <w:rPr>
          <w:rFonts w:ascii="Arial" w:hAnsi="Arial" w:cs="Arial"/>
          <w:b/>
          <w:bCs/>
          <w:lang w:val="en-US"/>
        </w:rPr>
      </w:pPr>
      <w:r w:rsidRPr="006F256B">
        <w:rPr>
          <w:rFonts w:ascii="Arial" w:hAnsi="Arial" w:cs="Arial"/>
        </w:rPr>
        <w:t>The owner applies to the EAC operator for paperwork to accompany the animals into the EAC using</w:t>
      </w:r>
      <w:r w:rsidR="00381993" w:rsidRPr="006F256B">
        <w:rPr>
          <w:rFonts w:ascii="Arial" w:hAnsi="Arial" w:cs="Arial"/>
        </w:rPr>
        <w:t xml:space="preserve"> the </w:t>
      </w:r>
      <w:r w:rsidR="00381993" w:rsidRPr="006F256B">
        <w:rPr>
          <w:rFonts w:ascii="Arial" w:hAnsi="Arial" w:cs="Arial"/>
          <w:b/>
          <w:bCs/>
          <w:lang w:val="en-US"/>
        </w:rPr>
        <w:t>APPLICATION</w:t>
      </w:r>
      <w:r w:rsidR="00BF2DD0" w:rsidRPr="006F256B">
        <w:rPr>
          <w:rFonts w:ascii="Arial" w:hAnsi="Arial" w:cs="Arial"/>
          <w:b/>
          <w:bCs/>
          <w:lang w:val="en-US"/>
        </w:rPr>
        <w:t xml:space="preserve"> FORM</w:t>
      </w:r>
      <w:r w:rsidR="00381993" w:rsidRPr="006F256B">
        <w:rPr>
          <w:rFonts w:ascii="Arial" w:hAnsi="Arial" w:cs="Arial"/>
          <w:b/>
          <w:bCs/>
          <w:lang w:val="en-US"/>
        </w:rPr>
        <w:t xml:space="preserve"> FOR MOVEMENT LICENCE AND PASSPORTS</w:t>
      </w:r>
      <w:r w:rsidR="000E1771">
        <w:rPr>
          <w:rFonts w:ascii="Arial" w:hAnsi="Arial" w:cs="Arial"/>
          <w:b/>
          <w:bCs/>
          <w:lang w:val="en-US"/>
        </w:rPr>
        <w:t>.</w:t>
      </w:r>
      <w:r w:rsidR="00381993" w:rsidRPr="006F256B">
        <w:rPr>
          <w:rFonts w:ascii="Arial" w:hAnsi="Arial" w:cs="Arial"/>
          <w:b/>
          <w:bCs/>
          <w:lang w:val="en-US"/>
        </w:rPr>
        <w:t xml:space="preserve"> </w:t>
      </w:r>
    </w:p>
    <w:p w:rsidR="00866495" w:rsidRDefault="00866495" w:rsidP="00866495">
      <w:pPr>
        <w:jc w:val="both"/>
        <w:rPr>
          <w:rFonts w:ascii="Arial" w:hAnsi="Arial" w:cs="Arial"/>
        </w:rPr>
      </w:pPr>
    </w:p>
    <w:p w:rsidR="004F60D4" w:rsidRPr="006F256B" w:rsidRDefault="004F60D4" w:rsidP="004F60D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F256B">
        <w:rPr>
          <w:rFonts w:ascii="Arial" w:hAnsi="Arial" w:cs="Arial"/>
        </w:rPr>
        <w:t xml:space="preserve">The EAC operator generates </w:t>
      </w:r>
      <w:r w:rsidRPr="009E688A">
        <w:rPr>
          <w:rFonts w:ascii="Arial" w:hAnsi="Arial" w:cs="Arial"/>
          <w:b/>
        </w:rPr>
        <w:t>MC2L</w:t>
      </w:r>
      <w:r w:rsidRPr="006F256B">
        <w:rPr>
          <w:rFonts w:ascii="Arial" w:hAnsi="Arial" w:cs="Arial"/>
        </w:rPr>
        <w:t xml:space="preserve"> movement licences and</w:t>
      </w:r>
      <w:r w:rsidRPr="009E688A">
        <w:rPr>
          <w:rFonts w:ascii="Arial" w:hAnsi="Arial" w:cs="Arial"/>
          <w:b/>
        </w:rPr>
        <w:t xml:space="preserve"> Passports</w:t>
      </w:r>
      <w:r w:rsidRPr="006F256B">
        <w:rPr>
          <w:rFonts w:ascii="Arial" w:hAnsi="Arial" w:cs="Arial"/>
        </w:rPr>
        <w:t xml:space="preserve"> through e-AVI.</w:t>
      </w:r>
    </w:p>
    <w:p w:rsidR="004F60D4" w:rsidRDefault="004F60D4" w:rsidP="00866495">
      <w:pPr>
        <w:jc w:val="both"/>
        <w:rPr>
          <w:rFonts w:ascii="Arial" w:hAnsi="Arial" w:cs="Arial"/>
        </w:rPr>
      </w:pPr>
    </w:p>
    <w:p w:rsidR="004F60D4" w:rsidRPr="008B4EE0" w:rsidRDefault="00B03D23" w:rsidP="0086649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4F60D4" w:rsidRPr="00AC0658">
        <w:rPr>
          <w:rFonts w:ascii="Arial" w:hAnsi="Arial" w:cs="Arial"/>
        </w:rPr>
        <w:t xml:space="preserve">/DVO approves a Veterinary Service support certificate </w:t>
      </w:r>
      <w:r w:rsidR="000E1771" w:rsidRPr="00AC0658">
        <w:rPr>
          <w:rFonts w:ascii="Arial" w:hAnsi="Arial" w:cs="Arial"/>
          <w:b/>
          <w:bCs/>
        </w:rPr>
        <w:t xml:space="preserve">EU </w:t>
      </w:r>
      <w:r w:rsidR="00AC0658" w:rsidRPr="00AC0658">
        <w:rPr>
          <w:rFonts w:ascii="Arial" w:hAnsi="Arial" w:cs="Arial"/>
          <w:b/>
          <w:bCs/>
        </w:rPr>
        <w:t>SL</w:t>
      </w:r>
      <w:r w:rsidR="000E1771" w:rsidRPr="00AC0658">
        <w:rPr>
          <w:rFonts w:ascii="Arial" w:hAnsi="Arial" w:cs="Arial"/>
          <w:b/>
          <w:bCs/>
        </w:rPr>
        <w:t xml:space="preserve"> VSSPT </w:t>
      </w:r>
      <w:r w:rsidR="004F60D4" w:rsidRPr="00AC0658">
        <w:rPr>
          <w:rFonts w:ascii="Arial" w:hAnsi="Arial" w:cs="Arial"/>
          <w:b/>
          <w:bCs/>
        </w:rPr>
        <w:t xml:space="preserve"> </w:t>
      </w:r>
      <w:r w:rsidR="004F60D4" w:rsidRPr="00AC0658">
        <w:rPr>
          <w:rFonts w:ascii="Arial" w:hAnsi="Arial" w:cs="Arial"/>
        </w:rPr>
        <w:t xml:space="preserve"> through the Export Filter Queue on APHIS as per the notes for guidance </w:t>
      </w:r>
      <w:r w:rsidR="000E1771" w:rsidRPr="00AC0658">
        <w:rPr>
          <w:rFonts w:ascii="Arial" w:hAnsi="Arial" w:cs="Arial"/>
          <w:b/>
          <w:bCs/>
          <w:lang w:val="en-US"/>
        </w:rPr>
        <w:t xml:space="preserve">EU </w:t>
      </w:r>
      <w:r w:rsidR="00AC0658" w:rsidRPr="00AC0658">
        <w:rPr>
          <w:rFonts w:ascii="Arial" w:hAnsi="Arial" w:cs="Arial"/>
          <w:b/>
          <w:bCs/>
          <w:lang w:val="en-US"/>
        </w:rPr>
        <w:t>SL</w:t>
      </w:r>
      <w:r w:rsidR="00BF1108" w:rsidRPr="00AC0658">
        <w:rPr>
          <w:rFonts w:ascii="Arial" w:hAnsi="Arial" w:cs="Arial"/>
          <w:b/>
          <w:bCs/>
          <w:lang w:val="en-US"/>
        </w:rPr>
        <w:t xml:space="preserve"> NFG</w:t>
      </w:r>
      <w:r w:rsidR="000E1771" w:rsidRPr="00AC0658">
        <w:rPr>
          <w:rFonts w:ascii="Arial" w:hAnsi="Arial" w:cs="Arial"/>
          <w:b/>
          <w:bCs/>
          <w:lang w:val="en-US"/>
        </w:rPr>
        <w:t xml:space="preserve"> VSSPT</w:t>
      </w:r>
    </w:p>
    <w:p w:rsidR="008B4EE0" w:rsidRPr="00AC0658" w:rsidRDefault="008B4EE0" w:rsidP="008B4EE0">
      <w:pPr>
        <w:ind w:left="786"/>
        <w:jc w:val="both"/>
        <w:rPr>
          <w:rFonts w:ascii="Arial" w:hAnsi="Arial" w:cs="Arial"/>
        </w:rPr>
      </w:pPr>
    </w:p>
    <w:p w:rsidR="004F60D4" w:rsidRDefault="004F60D4" w:rsidP="004F60D4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F256B">
        <w:rPr>
          <w:rFonts w:ascii="Arial" w:hAnsi="Arial" w:cs="Arial"/>
        </w:rPr>
        <w:t xml:space="preserve">The </w:t>
      </w:r>
      <w:r w:rsidR="00BF1108">
        <w:rPr>
          <w:rFonts w:ascii="Arial" w:hAnsi="Arial" w:cs="Arial"/>
        </w:rPr>
        <w:t xml:space="preserve">owner completes </w:t>
      </w:r>
      <w:r w:rsidR="00BF1108" w:rsidRPr="00BF1108">
        <w:rPr>
          <w:rFonts w:ascii="Arial" w:hAnsi="Arial" w:cs="Arial"/>
          <w:b/>
        </w:rPr>
        <w:t>MC2</w:t>
      </w:r>
      <w:r w:rsidR="00BF1108">
        <w:rPr>
          <w:rFonts w:ascii="Arial" w:hAnsi="Arial" w:cs="Arial"/>
        </w:rPr>
        <w:t xml:space="preserve"> (from herd movement book) </w:t>
      </w:r>
      <w:r w:rsidRPr="006F256B">
        <w:rPr>
          <w:rFonts w:ascii="Arial" w:hAnsi="Arial" w:cs="Arial"/>
          <w:bCs/>
        </w:rPr>
        <w:t>with the ear numbers of the cattle travelling to the EAC</w:t>
      </w:r>
      <w:r w:rsidR="00BF1108">
        <w:rPr>
          <w:rFonts w:ascii="Arial" w:hAnsi="Arial" w:cs="Arial"/>
          <w:bCs/>
        </w:rPr>
        <w:t xml:space="preserve"> and </w:t>
      </w:r>
      <w:r w:rsidR="00BF1108" w:rsidRPr="006F256B">
        <w:rPr>
          <w:rFonts w:ascii="Arial" w:hAnsi="Arial" w:cs="Arial"/>
          <w:b/>
          <w:bCs/>
        </w:rPr>
        <w:t>MC2B+C</w:t>
      </w:r>
      <w:r w:rsidR="00BF1108" w:rsidRPr="006F256B">
        <w:rPr>
          <w:rFonts w:ascii="Arial" w:hAnsi="Arial" w:cs="Arial"/>
          <w:bCs/>
        </w:rPr>
        <w:t xml:space="preserve"> </w:t>
      </w:r>
      <w:r w:rsidR="00BF1108">
        <w:rPr>
          <w:rFonts w:ascii="Arial" w:hAnsi="Arial" w:cs="Arial"/>
          <w:bCs/>
        </w:rPr>
        <w:t xml:space="preserve">(i.e. pink &amp; yellow copies </w:t>
      </w:r>
      <w:r w:rsidRPr="006F256B">
        <w:rPr>
          <w:rFonts w:ascii="Arial" w:hAnsi="Arial" w:cs="Arial"/>
          <w:bCs/>
        </w:rPr>
        <w:t>must accompany the animals to the EAC</w:t>
      </w:r>
      <w:r>
        <w:rPr>
          <w:rFonts w:ascii="Arial" w:hAnsi="Arial" w:cs="Arial"/>
          <w:bCs/>
        </w:rPr>
        <w:t>.</w:t>
      </w:r>
      <w:r w:rsidRPr="006F256B">
        <w:rPr>
          <w:rFonts w:ascii="Arial" w:hAnsi="Arial" w:cs="Arial"/>
          <w:b/>
        </w:rPr>
        <w:t xml:space="preserve"> </w:t>
      </w:r>
    </w:p>
    <w:p w:rsidR="004F60D4" w:rsidRPr="006F256B" w:rsidRDefault="004F60D4" w:rsidP="004F60D4">
      <w:pPr>
        <w:jc w:val="both"/>
        <w:rPr>
          <w:rFonts w:ascii="Arial" w:hAnsi="Arial" w:cs="Arial"/>
          <w:b/>
        </w:rPr>
      </w:pPr>
    </w:p>
    <w:p w:rsidR="00476D02" w:rsidRPr="006F256B" w:rsidRDefault="00476D02">
      <w:pPr>
        <w:jc w:val="both"/>
        <w:rPr>
          <w:rFonts w:ascii="Arial" w:hAnsi="Arial" w:cs="Arial"/>
        </w:rPr>
      </w:pPr>
    </w:p>
    <w:p w:rsidR="008B4EE0" w:rsidRDefault="00476D02">
      <w:pPr>
        <w:pStyle w:val="BodyText"/>
      </w:pPr>
      <w:r w:rsidRPr="006F256B">
        <w:t>SECTION 2</w:t>
      </w:r>
      <w:r w:rsidR="007A781E" w:rsidRPr="007A781E">
        <w:rPr>
          <w:u w:val="none"/>
        </w:rPr>
        <w:t xml:space="preserve"> </w:t>
      </w:r>
      <w:r w:rsidR="008B4EE0" w:rsidRPr="004F60D4">
        <w:rPr>
          <w:u w:val="none"/>
        </w:rPr>
        <w:t xml:space="preserve">– TO MOVE CATTLE FROM </w:t>
      </w:r>
      <w:r w:rsidR="008B4EE0">
        <w:rPr>
          <w:u w:val="none"/>
        </w:rPr>
        <w:t>A MARKET</w:t>
      </w:r>
      <w:r w:rsidR="008B4EE0" w:rsidRPr="004F60D4">
        <w:rPr>
          <w:u w:val="none"/>
        </w:rPr>
        <w:t xml:space="preserve"> TO AN EU APPROVED ASSEMBLY CENTRE:</w:t>
      </w:r>
    </w:p>
    <w:p w:rsidR="008B4EE0" w:rsidRDefault="008B4EE0">
      <w:pPr>
        <w:pStyle w:val="BodyText"/>
      </w:pPr>
    </w:p>
    <w:p w:rsidR="008B4EE0" w:rsidRDefault="008B4EE0" w:rsidP="008B4EE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B4EE0">
        <w:rPr>
          <w:rFonts w:ascii="Arial" w:hAnsi="Arial" w:cs="Arial"/>
        </w:rPr>
        <w:t xml:space="preserve">Market issues MC2L movement licence, to accompany the animals from the market into the </w:t>
      </w:r>
      <w:r>
        <w:rPr>
          <w:rFonts w:ascii="Arial" w:hAnsi="Arial" w:cs="Arial"/>
        </w:rPr>
        <w:t xml:space="preserve">Export </w:t>
      </w:r>
      <w:r w:rsidRPr="008B4EE0">
        <w:rPr>
          <w:rFonts w:ascii="Arial" w:hAnsi="Arial" w:cs="Arial"/>
        </w:rPr>
        <w:t>Assembly Centre. Please note the MC2L movement licence must have the country</w:t>
      </w:r>
      <w:r>
        <w:rPr>
          <w:rFonts w:ascii="Arial" w:hAnsi="Arial" w:cs="Arial"/>
        </w:rPr>
        <w:t xml:space="preserve"> </w:t>
      </w:r>
      <w:r w:rsidRPr="008B4EE0">
        <w:rPr>
          <w:rFonts w:ascii="Arial" w:hAnsi="Arial" w:cs="Arial"/>
        </w:rPr>
        <w:t>of destination specified.</w:t>
      </w:r>
    </w:p>
    <w:p w:rsidR="00E769BF" w:rsidRPr="008B4EE0" w:rsidRDefault="00E769BF" w:rsidP="00E769BF">
      <w:pPr>
        <w:ind w:left="786"/>
        <w:jc w:val="both"/>
        <w:rPr>
          <w:rFonts w:ascii="Arial" w:hAnsi="Arial" w:cs="Arial"/>
        </w:rPr>
      </w:pPr>
    </w:p>
    <w:p w:rsidR="008B4EE0" w:rsidRDefault="008B4EE0" w:rsidP="008B4EE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B4EE0">
        <w:rPr>
          <w:rFonts w:ascii="Arial" w:hAnsi="Arial" w:cs="Arial"/>
        </w:rPr>
        <w:t>Market issues the cattle Passport documents which also must accompany the animals to the EAC. It is important to ensure that the MC2L and associated documents have been generated for:</w:t>
      </w:r>
    </w:p>
    <w:p w:rsidR="008B4EE0" w:rsidRPr="008B4EE0" w:rsidRDefault="008B4EE0" w:rsidP="008B4EE0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4EE0">
        <w:rPr>
          <w:rFonts w:ascii="Arial" w:hAnsi="Arial" w:cs="Arial"/>
        </w:rPr>
        <w:t xml:space="preserve">• </w:t>
      </w:r>
      <w:r w:rsidR="007A781E">
        <w:rPr>
          <w:rFonts w:ascii="Arial" w:hAnsi="Arial" w:cs="Arial"/>
        </w:rPr>
        <w:t>T</w:t>
      </w:r>
      <w:r w:rsidRPr="008B4EE0">
        <w:rPr>
          <w:rFonts w:ascii="Arial" w:hAnsi="Arial" w:cs="Arial"/>
        </w:rPr>
        <w:t>he correct category of trade, i.e. slaughter; and</w:t>
      </w:r>
    </w:p>
    <w:p w:rsidR="008B4EE0" w:rsidRDefault="008B4EE0" w:rsidP="008B4EE0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4EE0">
        <w:rPr>
          <w:rFonts w:ascii="Arial" w:hAnsi="Arial" w:cs="Arial"/>
        </w:rPr>
        <w:t xml:space="preserve">• </w:t>
      </w:r>
      <w:r w:rsidR="007A781E">
        <w:rPr>
          <w:rFonts w:ascii="Arial" w:hAnsi="Arial" w:cs="Arial"/>
        </w:rPr>
        <w:t>T</w:t>
      </w:r>
      <w:r w:rsidRPr="008B4EE0">
        <w:rPr>
          <w:rFonts w:ascii="Arial" w:hAnsi="Arial" w:cs="Arial"/>
        </w:rPr>
        <w:t>he correct country of destination.</w:t>
      </w:r>
    </w:p>
    <w:p w:rsidR="008B4EE0" w:rsidRPr="008B4EE0" w:rsidRDefault="008B4EE0" w:rsidP="008B4EE0">
      <w:pPr>
        <w:ind w:left="426"/>
        <w:jc w:val="both"/>
        <w:rPr>
          <w:rFonts w:ascii="Arial" w:hAnsi="Arial" w:cs="Arial"/>
        </w:rPr>
      </w:pPr>
    </w:p>
    <w:p w:rsidR="008B4EE0" w:rsidRPr="008B4EE0" w:rsidRDefault="00B03D23" w:rsidP="008B4EE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8B4EE0" w:rsidRPr="00AC0658">
        <w:rPr>
          <w:rFonts w:ascii="Arial" w:hAnsi="Arial" w:cs="Arial"/>
        </w:rPr>
        <w:t xml:space="preserve">/DVO approves a Veterinary Service support certificate </w:t>
      </w:r>
      <w:r w:rsidR="008B4EE0" w:rsidRPr="00AC0658">
        <w:rPr>
          <w:rFonts w:ascii="Arial" w:hAnsi="Arial" w:cs="Arial"/>
          <w:b/>
          <w:bCs/>
        </w:rPr>
        <w:t xml:space="preserve">EU SL VSSPT  </w:t>
      </w:r>
      <w:r w:rsidR="008B4EE0" w:rsidRPr="00AC0658">
        <w:rPr>
          <w:rFonts w:ascii="Arial" w:hAnsi="Arial" w:cs="Arial"/>
        </w:rPr>
        <w:t xml:space="preserve"> through the Export Filter Queue on APHIS as per the notes for guidance </w:t>
      </w:r>
      <w:r w:rsidR="008B4EE0" w:rsidRPr="00AC0658">
        <w:rPr>
          <w:rFonts w:ascii="Arial" w:hAnsi="Arial" w:cs="Arial"/>
          <w:b/>
          <w:bCs/>
          <w:lang w:val="en-US"/>
        </w:rPr>
        <w:t>EU SL NFG VSSPT</w:t>
      </w:r>
    </w:p>
    <w:p w:rsidR="008B4EE0" w:rsidRPr="008B4EE0" w:rsidRDefault="008B4EE0" w:rsidP="008B4EE0">
      <w:pPr>
        <w:ind w:left="786"/>
        <w:jc w:val="both"/>
        <w:rPr>
          <w:rFonts w:ascii="Arial" w:hAnsi="Arial" w:cs="Arial"/>
        </w:rPr>
      </w:pPr>
    </w:p>
    <w:p w:rsidR="008B4EE0" w:rsidRDefault="008B4EE0">
      <w:pPr>
        <w:pStyle w:val="BodyText"/>
      </w:pPr>
    </w:p>
    <w:p w:rsidR="00476D02" w:rsidRPr="004F60D4" w:rsidRDefault="008B4EE0">
      <w:pPr>
        <w:pStyle w:val="BodyText"/>
        <w:rPr>
          <w:u w:val="none"/>
        </w:rPr>
      </w:pPr>
      <w:r>
        <w:t>SECTION 3</w:t>
      </w:r>
      <w:r w:rsidR="00476D02" w:rsidRPr="004F60D4">
        <w:rPr>
          <w:u w:val="none"/>
        </w:rPr>
        <w:t xml:space="preserve">– TO EXPORT CATTLE FROM THE EU APPROVED ASSEMBLY CENTRE TO THEIR FINAL DESTINATION IN </w:t>
      </w:r>
      <w:r w:rsidR="00B03D23" w:rsidRPr="004F60D4">
        <w:rPr>
          <w:u w:val="none"/>
        </w:rPr>
        <w:t>AN</w:t>
      </w:r>
      <w:r w:rsidR="00B03D23">
        <w:rPr>
          <w:u w:val="none"/>
        </w:rPr>
        <w:t xml:space="preserve"> EU </w:t>
      </w:r>
      <w:r w:rsidR="00476D02" w:rsidRPr="004F60D4">
        <w:rPr>
          <w:u w:val="none"/>
        </w:rPr>
        <w:t>MEMBER STATE:</w:t>
      </w:r>
    </w:p>
    <w:p w:rsidR="00476D02" w:rsidRPr="006F256B" w:rsidRDefault="00476D02">
      <w:pPr>
        <w:jc w:val="both"/>
        <w:rPr>
          <w:rFonts w:ascii="Arial" w:hAnsi="Arial" w:cs="Arial"/>
          <w:lang w:val="en-US"/>
        </w:rPr>
      </w:pPr>
    </w:p>
    <w:p w:rsidR="0029368B" w:rsidRPr="006F256B" w:rsidRDefault="0029368B" w:rsidP="004F60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F256B">
        <w:rPr>
          <w:rFonts w:ascii="Arial" w:hAnsi="Arial" w:cs="Arial"/>
        </w:rPr>
        <w:t xml:space="preserve">The Assembly Centre owner/exporter applies for an Export Health Certificate to </w:t>
      </w:r>
      <w:r w:rsidR="007A781E" w:rsidRPr="006F256B">
        <w:rPr>
          <w:rFonts w:ascii="Arial" w:hAnsi="Arial" w:cs="Arial"/>
        </w:rPr>
        <w:t xml:space="preserve">their </w:t>
      </w:r>
      <w:proofErr w:type="spellStart"/>
      <w:r w:rsidR="007A781E">
        <w:rPr>
          <w:rFonts w:ascii="Arial" w:hAnsi="Arial" w:cs="Arial"/>
        </w:rPr>
        <w:t>aPVP</w:t>
      </w:r>
      <w:proofErr w:type="spellEnd"/>
      <w:r w:rsidR="007707BA" w:rsidRPr="006F256B">
        <w:rPr>
          <w:rFonts w:ascii="Arial" w:hAnsi="Arial" w:cs="Arial"/>
        </w:rPr>
        <w:t xml:space="preserve"> </w:t>
      </w:r>
      <w:r w:rsidRPr="006F256B">
        <w:rPr>
          <w:rFonts w:ascii="Arial" w:hAnsi="Arial" w:cs="Arial"/>
        </w:rPr>
        <w:t xml:space="preserve">using </w:t>
      </w:r>
      <w:r w:rsidRPr="006F256B">
        <w:rPr>
          <w:rFonts w:ascii="Arial" w:hAnsi="Arial" w:cs="Arial"/>
          <w:b/>
          <w:bCs/>
        </w:rPr>
        <w:t>TRACES</w:t>
      </w:r>
      <w:r w:rsidR="00AC552F" w:rsidRPr="006F256B">
        <w:rPr>
          <w:rFonts w:ascii="Arial" w:hAnsi="Arial" w:cs="Arial"/>
          <w:b/>
          <w:bCs/>
        </w:rPr>
        <w:t xml:space="preserve"> EXA</w:t>
      </w:r>
      <w:r w:rsidRPr="006F256B">
        <w:rPr>
          <w:rFonts w:ascii="Arial" w:hAnsi="Arial" w:cs="Arial"/>
          <w:b/>
          <w:bCs/>
        </w:rPr>
        <w:t xml:space="preserve"> </w:t>
      </w:r>
      <w:r w:rsidR="00AC552F" w:rsidRPr="006F256B">
        <w:rPr>
          <w:rFonts w:ascii="Arial" w:hAnsi="Arial" w:cs="Arial"/>
          <w:b/>
          <w:bCs/>
        </w:rPr>
        <w:t>APPLICATION FORM</w:t>
      </w:r>
      <w:r w:rsidRPr="006F256B">
        <w:rPr>
          <w:rFonts w:ascii="Arial" w:hAnsi="Arial" w:cs="Arial"/>
        </w:rPr>
        <w:t>.</w:t>
      </w:r>
    </w:p>
    <w:p w:rsidR="00476D02" w:rsidRPr="006F256B" w:rsidRDefault="00476D02">
      <w:pPr>
        <w:jc w:val="both"/>
        <w:rPr>
          <w:rFonts w:ascii="Arial" w:hAnsi="Arial" w:cs="Arial"/>
          <w:lang w:val="en-US"/>
        </w:rPr>
      </w:pPr>
    </w:p>
    <w:p w:rsidR="00C976A8" w:rsidRPr="006F256B" w:rsidRDefault="00B03D23" w:rsidP="004F60D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AD42A0" w:rsidRPr="006F256B">
        <w:rPr>
          <w:rFonts w:ascii="Arial" w:hAnsi="Arial" w:cs="Arial"/>
        </w:rPr>
        <w:t xml:space="preserve">/DVO </w:t>
      </w:r>
      <w:r w:rsidR="00FA7AE0" w:rsidRPr="006F256B">
        <w:rPr>
          <w:rFonts w:ascii="Arial" w:hAnsi="Arial" w:cs="Arial"/>
        </w:rPr>
        <w:t>approves a Veterinary Service support certificate</w:t>
      </w:r>
      <w:r w:rsidR="00AD42A0" w:rsidRPr="006F256B">
        <w:rPr>
          <w:rFonts w:ascii="Arial" w:hAnsi="Arial" w:cs="Arial"/>
        </w:rPr>
        <w:t xml:space="preserve"> </w:t>
      </w:r>
      <w:r w:rsidR="00FA7AE0" w:rsidRPr="006F256B">
        <w:rPr>
          <w:rFonts w:ascii="Arial" w:hAnsi="Arial" w:cs="Arial"/>
          <w:b/>
          <w:bCs/>
        </w:rPr>
        <w:t>EU VSSPT (EAC)</w:t>
      </w:r>
      <w:r w:rsidR="004F60D4">
        <w:rPr>
          <w:rFonts w:ascii="Arial" w:hAnsi="Arial" w:cs="Arial"/>
          <w:bCs/>
        </w:rPr>
        <w:t xml:space="preserve"> </w:t>
      </w:r>
      <w:r w:rsidR="00C976A8" w:rsidRPr="006F256B">
        <w:rPr>
          <w:rFonts w:ascii="Arial" w:hAnsi="Arial" w:cs="Arial"/>
          <w:bCs/>
        </w:rPr>
        <w:t>with</w:t>
      </w:r>
      <w:r w:rsidR="00AD42A0" w:rsidRPr="006F256B">
        <w:rPr>
          <w:rFonts w:ascii="Arial" w:hAnsi="Arial" w:cs="Arial"/>
        </w:rPr>
        <w:t xml:space="preserve"> respect to the Assembly Centre</w:t>
      </w:r>
      <w:r w:rsidR="00C976A8" w:rsidRPr="006F256B">
        <w:rPr>
          <w:rFonts w:ascii="Arial" w:hAnsi="Arial" w:cs="Arial"/>
        </w:rPr>
        <w:t xml:space="preserve"> through the Export Filter Queue on APHIS as per the notes for guidance</w:t>
      </w:r>
      <w:r w:rsidR="00AD42A0" w:rsidRPr="006F256B">
        <w:rPr>
          <w:rFonts w:ascii="Arial" w:hAnsi="Arial" w:cs="Arial"/>
        </w:rPr>
        <w:t xml:space="preserve"> </w:t>
      </w:r>
      <w:r w:rsidR="00FA7AE0" w:rsidRPr="006F256B">
        <w:rPr>
          <w:rFonts w:ascii="Arial" w:hAnsi="Arial" w:cs="Arial"/>
          <w:b/>
          <w:bCs/>
          <w:lang w:val="en-US"/>
        </w:rPr>
        <w:t>EU</w:t>
      </w:r>
      <w:r w:rsidR="00BF1108">
        <w:rPr>
          <w:rFonts w:ascii="Arial" w:hAnsi="Arial" w:cs="Arial"/>
          <w:b/>
          <w:bCs/>
          <w:lang w:val="en-US"/>
        </w:rPr>
        <w:t>-BOV-</w:t>
      </w:r>
      <w:r w:rsidR="00AC0658">
        <w:rPr>
          <w:rFonts w:ascii="Arial" w:hAnsi="Arial" w:cs="Arial"/>
          <w:b/>
          <w:bCs/>
          <w:lang w:val="en-US"/>
        </w:rPr>
        <w:t>SL</w:t>
      </w:r>
      <w:r w:rsidR="00BF1108">
        <w:rPr>
          <w:rFonts w:ascii="Arial" w:hAnsi="Arial" w:cs="Arial"/>
          <w:b/>
          <w:bCs/>
          <w:lang w:val="en-US"/>
        </w:rPr>
        <w:t>-</w:t>
      </w:r>
      <w:r w:rsidR="00BF1108" w:rsidRPr="006F256B">
        <w:rPr>
          <w:rFonts w:ascii="Arial" w:hAnsi="Arial" w:cs="Arial"/>
          <w:b/>
          <w:bCs/>
          <w:lang w:val="en-US"/>
        </w:rPr>
        <w:t xml:space="preserve">NFG </w:t>
      </w:r>
      <w:r w:rsidR="00C976A8" w:rsidRPr="006F256B">
        <w:rPr>
          <w:rFonts w:ascii="Arial" w:hAnsi="Arial" w:cs="Arial"/>
          <w:b/>
          <w:bCs/>
          <w:lang w:val="en-US"/>
        </w:rPr>
        <w:t>VSSPT (</w:t>
      </w:r>
      <w:r w:rsidR="00FA7AE0" w:rsidRPr="006F256B">
        <w:rPr>
          <w:rFonts w:ascii="Arial" w:hAnsi="Arial" w:cs="Arial"/>
          <w:b/>
          <w:bCs/>
          <w:lang w:val="en-US"/>
        </w:rPr>
        <w:t>EAC)</w:t>
      </w:r>
      <w:r w:rsidR="00AD42A0" w:rsidRPr="006F256B">
        <w:rPr>
          <w:rFonts w:ascii="Arial" w:hAnsi="Arial" w:cs="Arial"/>
        </w:rPr>
        <w:t xml:space="preserve">. </w:t>
      </w:r>
    </w:p>
    <w:p w:rsidR="00E93B02" w:rsidRPr="006F256B" w:rsidRDefault="00E93B02" w:rsidP="00FA7AE0">
      <w:pPr>
        <w:jc w:val="both"/>
        <w:rPr>
          <w:rFonts w:ascii="Arial" w:hAnsi="Arial" w:cs="Arial"/>
        </w:rPr>
      </w:pPr>
    </w:p>
    <w:p w:rsidR="00E93B02" w:rsidRPr="004F60D4" w:rsidRDefault="00023293" w:rsidP="004F60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F60D4">
        <w:rPr>
          <w:rFonts w:ascii="Arial" w:hAnsi="Arial" w:cs="Arial"/>
        </w:rPr>
        <w:t>EAC operator</w:t>
      </w:r>
      <w:r w:rsidR="00BF1108">
        <w:rPr>
          <w:rFonts w:ascii="Arial" w:hAnsi="Arial" w:cs="Arial"/>
        </w:rPr>
        <w:t>/agent</w:t>
      </w:r>
      <w:r w:rsidRPr="004F60D4">
        <w:rPr>
          <w:rFonts w:ascii="Arial" w:hAnsi="Arial" w:cs="Arial"/>
        </w:rPr>
        <w:t xml:space="preserve"> completes part 1 of the</w:t>
      </w:r>
      <w:r w:rsidR="00E93B02" w:rsidRPr="004F60D4">
        <w:rPr>
          <w:rFonts w:ascii="Arial" w:hAnsi="Arial" w:cs="Arial"/>
        </w:rPr>
        <w:t xml:space="preserve"> </w:t>
      </w:r>
      <w:r w:rsidR="001D6D40">
        <w:rPr>
          <w:rFonts w:ascii="Arial" w:hAnsi="Arial" w:cs="Arial"/>
          <w:b/>
        </w:rPr>
        <w:t>EU-BOV-</w:t>
      </w:r>
      <w:r w:rsidR="00AC0658">
        <w:rPr>
          <w:rFonts w:ascii="Arial" w:hAnsi="Arial" w:cs="Arial"/>
          <w:b/>
        </w:rPr>
        <w:t>SL-TD</w:t>
      </w:r>
      <w:r w:rsidR="00855C57">
        <w:rPr>
          <w:rFonts w:ascii="Arial" w:hAnsi="Arial" w:cs="Arial"/>
          <w:b/>
        </w:rPr>
        <w:t>-EAC</w:t>
      </w:r>
      <w:r w:rsidR="004F60D4">
        <w:rPr>
          <w:rFonts w:ascii="Arial" w:hAnsi="Arial" w:cs="Arial"/>
          <w:b/>
        </w:rPr>
        <w:t xml:space="preserve"> </w:t>
      </w:r>
      <w:r w:rsidRPr="004F60D4">
        <w:rPr>
          <w:rFonts w:ascii="Arial" w:hAnsi="Arial" w:cs="Arial"/>
          <w:bCs/>
        </w:rPr>
        <w:t>with regard to the journeys of the animals</w:t>
      </w:r>
      <w:r w:rsidR="004F60D4">
        <w:rPr>
          <w:rFonts w:ascii="Arial" w:hAnsi="Arial" w:cs="Arial"/>
          <w:bCs/>
        </w:rPr>
        <w:t xml:space="preserve"> </w:t>
      </w:r>
      <w:r w:rsidRPr="004F60D4">
        <w:rPr>
          <w:rFonts w:ascii="Arial" w:hAnsi="Arial" w:cs="Arial"/>
          <w:bCs/>
        </w:rPr>
        <w:t>into the assembly centre and the EAC operator or the transporter complete</w:t>
      </w:r>
      <w:r w:rsidR="004F60D4">
        <w:rPr>
          <w:rFonts w:ascii="Arial" w:hAnsi="Arial" w:cs="Arial"/>
          <w:bCs/>
        </w:rPr>
        <w:t>s</w:t>
      </w:r>
      <w:r w:rsidRPr="004F60D4">
        <w:rPr>
          <w:rFonts w:ascii="Arial" w:hAnsi="Arial" w:cs="Arial"/>
          <w:bCs/>
        </w:rPr>
        <w:t xml:space="preserve"> part 2 with regard to the journey from the EAC to the final destination</w:t>
      </w:r>
      <w:r w:rsidR="00E93B02" w:rsidRPr="004F60D4">
        <w:rPr>
          <w:rFonts w:ascii="Arial" w:hAnsi="Arial" w:cs="Arial"/>
        </w:rPr>
        <w:t>.</w:t>
      </w:r>
    </w:p>
    <w:p w:rsidR="00E93B02" w:rsidRPr="006F256B" w:rsidRDefault="00E93B02" w:rsidP="00FA7AE0">
      <w:pPr>
        <w:jc w:val="both"/>
        <w:rPr>
          <w:rFonts w:ascii="Arial" w:hAnsi="Arial" w:cs="Arial"/>
        </w:rPr>
      </w:pPr>
    </w:p>
    <w:p w:rsidR="00E93B02" w:rsidRPr="006F256B" w:rsidRDefault="00E93B02" w:rsidP="004F60D4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6F256B">
        <w:rPr>
          <w:rFonts w:ascii="Arial" w:hAnsi="Arial" w:cs="Arial"/>
        </w:rPr>
        <w:t xml:space="preserve">The </w:t>
      </w:r>
      <w:smartTag w:uri="urn:schemas-microsoft-com:office:smarttags" w:element="stockticker">
        <w:r w:rsidRPr="006F256B">
          <w:rPr>
            <w:rFonts w:ascii="Arial" w:hAnsi="Arial" w:cs="Arial"/>
          </w:rPr>
          <w:t>EAC</w:t>
        </w:r>
      </w:smartTag>
      <w:r w:rsidRPr="006F256B">
        <w:rPr>
          <w:rFonts w:ascii="Arial" w:hAnsi="Arial" w:cs="Arial"/>
        </w:rPr>
        <w:t xml:space="preserve"> </w:t>
      </w:r>
      <w:proofErr w:type="spellStart"/>
      <w:r w:rsidR="007707BA">
        <w:rPr>
          <w:rFonts w:ascii="Arial" w:hAnsi="Arial" w:cs="Arial"/>
        </w:rPr>
        <w:t>aPVP</w:t>
      </w:r>
      <w:proofErr w:type="spellEnd"/>
      <w:r w:rsidR="007707BA" w:rsidRPr="006F256B">
        <w:rPr>
          <w:rFonts w:ascii="Arial" w:hAnsi="Arial" w:cs="Arial"/>
        </w:rPr>
        <w:t xml:space="preserve"> </w:t>
      </w:r>
      <w:r w:rsidRPr="006F256B">
        <w:rPr>
          <w:rFonts w:ascii="Arial" w:hAnsi="Arial" w:cs="Arial"/>
        </w:rPr>
        <w:t xml:space="preserve">generates an </w:t>
      </w:r>
      <w:r w:rsidR="001D6D40">
        <w:rPr>
          <w:rFonts w:ascii="Arial" w:hAnsi="Arial" w:cs="Arial"/>
          <w:b/>
        </w:rPr>
        <w:t xml:space="preserve">Intra Trade Animal </w:t>
      </w:r>
      <w:r w:rsidRPr="006F256B">
        <w:rPr>
          <w:rFonts w:ascii="Arial" w:hAnsi="Arial" w:cs="Arial"/>
          <w:b/>
        </w:rPr>
        <w:t xml:space="preserve">Health Certificate </w:t>
      </w:r>
      <w:r w:rsidR="001D6D40">
        <w:rPr>
          <w:rFonts w:ascii="Arial" w:hAnsi="Arial" w:cs="Arial"/>
          <w:b/>
        </w:rPr>
        <w:t xml:space="preserve">(ITAHC) </w:t>
      </w:r>
      <w:r w:rsidRPr="005B2818">
        <w:rPr>
          <w:rFonts w:ascii="Arial" w:hAnsi="Arial" w:cs="Arial"/>
        </w:rPr>
        <w:t>(</w:t>
      </w:r>
      <w:r w:rsidR="007707BA">
        <w:rPr>
          <w:rFonts w:ascii="Arial" w:hAnsi="Arial" w:cs="Arial"/>
        </w:rPr>
        <w:t xml:space="preserve"> BOV-INTRA-Y</w:t>
      </w:r>
      <w:r w:rsidRPr="005B2818">
        <w:rPr>
          <w:rFonts w:ascii="Arial" w:hAnsi="Arial" w:cs="Arial"/>
        </w:rPr>
        <w:t>),</w:t>
      </w:r>
      <w:r w:rsidRPr="005B2818">
        <w:rPr>
          <w:rFonts w:ascii="Arial" w:hAnsi="Arial" w:cs="Arial"/>
          <w:bCs/>
        </w:rPr>
        <w:t xml:space="preserve"> </w:t>
      </w:r>
      <w:r w:rsidRPr="006F256B">
        <w:rPr>
          <w:rFonts w:ascii="Arial" w:hAnsi="Arial" w:cs="Arial"/>
          <w:b/>
          <w:bCs/>
        </w:rPr>
        <w:t xml:space="preserve">a Veterinary Service support certificate </w:t>
      </w:r>
      <w:r w:rsidR="001D6D40">
        <w:rPr>
          <w:rFonts w:ascii="Arial" w:hAnsi="Arial" w:cs="Arial"/>
          <w:b/>
          <w:bCs/>
        </w:rPr>
        <w:t xml:space="preserve">EU </w:t>
      </w:r>
      <w:r w:rsidR="00AC0658">
        <w:rPr>
          <w:rFonts w:ascii="Arial" w:hAnsi="Arial" w:cs="Arial"/>
          <w:b/>
          <w:bCs/>
        </w:rPr>
        <w:t>SL</w:t>
      </w:r>
      <w:r w:rsidR="001D6D40">
        <w:rPr>
          <w:rFonts w:ascii="Arial" w:hAnsi="Arial" w:cs="Arial"/>
          <w:b/>
          <w:bCs/>
        </w:rPr>
        <w:t xml:space="preserve"> VSSPT </w:t>
      </w:r>
      <w:r w:rsidRPr="006F256B">
        <w:rPr>
          <w:rFonts w:ascii="Arial" w:hAnsi="Arial" w:cs="Arial"/>
          <w:b/>
          <w:bCs/>
        </w:rPr>
        <w:t xml:space="preserve"> </w:t>
      </w:r>
      <w:r w:rsidRPr="00B44EBD">
        <w:rPr>
          <w:rFonts w:ascii="Arial" w:hAnsi="Arial" w:cs="Arial"/>
          <w:bCs/>
        </w:rPr>
        <w:t xml:space="preserve">(in respect of </w:t>
      </w:r>
      <w:r w:rsidR="0078132A">
        <w:rPr>
          <w:rFonts w:ascii="Arial" w:hAnsi="Arial" w:cs="Arial"/>
          <w:bCs/>
        </w:rPr>
        <w:t>each</w:t>
      </w:r>
      <w:r w:rsidRPr="00B44EBD">
        <w:rPr>
          <w:rFonts w:ascii="Arial" w:hAnsi="Arial" w:cs="Arial"/>
          <w:bCs/>
        </w:rPr>
        <w:t xml:space="preserve"> premises of origin</w:t>
      </w:r>
      <w:r w:rsidR="00E769BF">
        <w:rPr>
          <w:rFonts w:ascii="Arial" w:hAnsi="Arial" w:cs="Arial"/>
          <w:bCs/>
        </w:rPr>
        <w:t>/</w:t>
      </w:r>
      <w:r w:rsidR="0078132A">
        <w:rPr>
          <w:rFonts w:ascii="Arial" w:hAnsi="Arial" w:cs="Arial"/>
          <w:bCs/>
        </w:rPr>
        <w:t>market</w:t>
      </w:r>
      <w:r w:rsidRPr="00B44EBD">
        <w:rPr>
          <w:rFonts w:ascii="Arial" w:hAnsi="Arial" w:cs="Arial"/>
          <w:bCs/>
        </w:rPr>
        <w:t>)</w:t>
      </w:r>
      <w:r w:rsidRPr="006F256B">
        <w:rPr>
          <w:rFonts w:ascii="Arial" w:hAnsi="Arial" w:cs="Arial"/>
          <w:b/>
          <w:bCs/>
        </w:rPr>
        <w:t xml:space="preserve"> and a Veterina</w:t>
      </w:r>
      <w:r w:rsidR="00B44EBD">
        <w:rPr>
          <w:rFonts w:ascii="Arial" w:hAnsi="Arial" w:cs="Arial"/>
          <w:b/>
          <w:bCs/>
        </w:rPr>
        <w:t xml:space="preserve">ry Service support certificate </w:t>
      </w:r>
      <w:r w:rsidRPr="006F256B">
        <w:rPr>
          <w:rFonts w:ascii="Arial" w:hAnsi="Arial" w:cs="Arial"/>
          <w:b/>
          <w:bCs/>
        </w:rPr>
        <w:t>EU VSSPT (</w:t>
      </w:r>
      <w:smartTag w:uri="urn:schemas-microsoft-com:office:smarttags" w:element="stockticker">
        <w:r w:rsidRPr="006F256B">
          <w:rPr>
            <w:rFonts w:ascii="Arial" w:hAnsi="Arial" w:cs="Arial"/>
            <w:b/>
            <w:bCs/>
          </w:rPr>
          <w:t>EAC</w:t>
        </w:r>
      </w:smartTag>
      <w:r w:rsidR="00B44EBD">
        <w:rPr>
          <w:rFonts w:ascii="Arial" w:hAnsi="Arial" w:cs="Arial"/>
          <w:b/>
          <w:bCs/>
        </w:rPr>
        <w:t>)</w:t>
      </w:r>
      <w:r w:rsidRPr="006F256B">
        <w:rPr>
          <w:rFonts w:ascii="Arial" w:hAnsi="Arial" w:cs="Arial"/>
          <w:b/>
          <w:bCs/>
        </w:rPr>
        <w:t xml:space="preserve"> </w:t>
      </w:r>
      <w:r w:rsidRPr="00B44EBD">
        <w:rPr>
          <w:rFonts w:ascii="Arial" w:hAnsi="Arial" w:cs="Arial"/>
          <w:bCs/>
        </w:rPr>
        <w:t xml:space="preserve">(in respect of the Assembly Centre) </w:t>
      </w:r>
      <w:r w:rsidRPr="006F256B">
        <w:rPr>
          <w:rFonts w:ascii="Arial" w:hAnsi="Arial" w:cs="Arial"/>
          <w:bCs/>
        </w:rPr>
        <w:t xml:space="preserve">through e-AVI.  The </w:t>
      </w:r>
      <w:proofErr w:type="spellStart"/>
      <w:r w:rsidR="007707BA">
        <w:rPr>
          <w:rFonts w:ascii="Arial" w:hAnsi="Arial" w:cs="Arial"/>
          <w:bCs/>
        </w:rPr>
        <w:t>aPVP</w:t>
      </w:r>
      <w:proofErr w:type="spellEnd"/>
      <w:r w:rsidR="007707BA" w:rsidRPr="006F256B">
        <w:rPr>
          <w:rFonts w:ascii="Arial" w:hAnsi="Arial" w:cs="Arial"/>
          <w:bCs/>
        </w:rPr>
        <w:t xml:space="preserve"> </w:t>
      </w:r>
      <w:r w:rsidRPr="006F256B">
        <w:rPr>
          <w:rFonts w:ascii="Arial" w:hAnsi="Arial" w:cs="Arial"/>
          <w:bCs/>
        </w:rPr>
        <w:t xml:space="preserve">produces an MC2L movement licence for </w:t>
      </w:r>
      <w:r w:rsidR="00B44EBD">
        <w:rPr>
          <w:rFonts w:ascii="Arial" w:hAnsi="Arial" w:cs="Arial"/>
          <w:bCs/>
        </w:rPr>
        <w:t>the</w:t>
      </w:r>
      <w:r w:rsidRPr="006F256B">
        <w:rPr>
          <w:rFonts w:ascii="Arial" w:hAnsi="Arial" w:cs="Arial"/>
          <w:bCs/>
        </w:rPr>
        <w:t xml:space="preserve"> consignment out of the assembly centre.</w:t>
      </w:r>
    </w:p>
    <w:p w:rsidR="00E93B02" w:rsidRPr="006F256B" w:rsidRDefault="00E93B02" w:rsidP="00E93B02">
      <w:pPr>
        <w:jc w:val="both"/>
        <w:rPr>
          <w:rFonts w:ascii="Arial" w:hAnsi="Arial" w:cs="Arial"/>
        </w:rPr>
      </w:pPr>
    </w:p>
    <w:p w:rsidR="00EF0A3D" w:rsidRDefault="00E93B02" w:rsidP="00EF0A3D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F256B">
        <w:rPr>
          <w:rFonts w:ascii="Arial" w:hAnsi="Arial" w:cs="Arial"/>
        </w:rPr>
        <w:t xml:space="preserve">EAC </w:t>
      </w:r>
      <w:proofErr w:type="spellStart"/>
      <w:r w:rsidR="007707BA">
        <w:rPr>
          <w:rFonts w:ascii="Arial" w:hAnsi="Arial" w:cs="Arial"/>
        </w:rPr>
        <w:t>aPVP</w:t>
      </w:r>
      <w:r w:rsidR="007707BA" w:rsidRPr="006F256B">
        <w:rPr>
          <w:rFonts w:ascii="Arial" w:hAnsi="Arial" w:cs="Arial"/>
        </w:rPr>
        <w:t>s</w:t>
      </w:r>
      <w:proofErr w:type="spellEnd"/>
      <w:r w:rsidR="007707BA" w:rsidRPr="006F256B">
        <w:rPr>
          <w:rFonts w:ascii="Arial" w:hAnsi="Arial" w:cs="Arial"/>
        </w:rPr>
        <w:t xml:space="preserve"> </w:t>
      </w:r>
      <w:r w:rsidRPr="006F256B">
        <w:rPr>
          <w:rFonts w:ascii="Arial" w:hAnsi="Arial" w:cs="Arial"/>
        </w:rPr>
        <w:t xml:space="preserve">should obtain the </w:t>
      </w:r>
      <w:bookmarkStart w:id="0" w:name="_GoBack"/>
      <w:bookmarkEnd w:id="0"/>
      <w:r w:rsidR="007707BA">
        <w:rPr>
          <w:rFonts w:ascii="Arial" w:hAnsi="Arial" w:cs="Arial"/>
          <w:b/>
        </w:rPr>
        <w:t>TEMPLATE BOV-INTRA-Y</w:t>
      </w:r>
      <w:r w:rsidRPr="006F256B">
        <w:rPr>
          <w:rFonts w:ascii="Arial" w:hAnsi="Arial" w:cs="Arial"/>
          <w:bCs/>
        </w:rPr>
        <w:t xml:space="preserve">, from the </w:t>
      </w:r>
      <w:r w:rsidR="00D3230C">
        <w:rPr>
          <w:rFonts w:ascii="Arial" w:hAnsi="Arial" w:cs="Arial"/>
          <w:bCs/>
        </w:rPr>
        <w:t xml:space="preserve">DAERA Internet </w:t>
      </w:r>
      <w:hyperlink r:id="rId7" w:history="1">
        <w:r w:rsidR="00812FB7" w:rsidRPr="007E1423">
          <w:rPr>
            <w:rStyle w:val="Hyperlink"/>
            <w:rFonts w:ascii="Arial" w:hAnsi="Arial" w:cs="Arial"/>
            <w:bCs/>
          </w:rPr>
          <w:t>www.daera-ni.gov.uk</w:t>
        </w:r>
      </w:hyperlink>
      <w:r w:rsidR="007707BA">
        <w:rPr>
          <w:rFonts w:ascii="Arial" w:hAnsi="Arial" w:cs="Arial"/>
          <w:bCs/>
        </w:rPr>
        <w:t>.</w:t>
      </w:r>
      <w:r w:rsidR="00B03D23">
        <w:rPr>
          <w:rFonts w:ascii="Arial" w:hAnsi="Arial" w:cs="Arial"/>
          <w:bCs/>
        </w:rPr>
        <w:t xml:space="preserve">  However if this is not possible this may be obtained from the local DAERA office on request.</w:t>
      </w:r>
    </w:p>
    <w:p w:rsidR="007A781E" w:rsidRPr="007A781E" w:rsidRDefault="007A781E" w:rsidP="007A781E">
      <w:pPr>
        <w:ind w:left="786"/>
        <w:jc w:val="both"/>
        <w:rPr>
          <w:rFonts w:ascii="Arial" w:hAnsi="Arial" w:cs="Arial"/>
          <w:bCs/>
        </w:rPr>
      </w:pPr>
    </w:p>
    <w:p w:rsidR="00A320DF" w:rsidRPr="007A781E" w:rsidRDefault="007A781E" w:rsidP="007A781E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E93B02" w:rsidRPr="007A781E">
        <w:rPr>
          <w:rFonts w:ascii="Arial" w:hAnsi="Arial" w:cs="Arial"/>
        </w:rPr>
        <w:t xml:space="preserve">EAC </w:t>
      </w:r>
      <w:proofErr w:type="spellStart"/>
      <w:r w:rsidR="007707BA" w:rsidRPr="007A781E">
        <w:rPr>
          <w:rFonts w:ascii="Arial" w:hAnsi="Arial" w:cs="Arial"/>
        </w:rPr>
        <w:t>aPVP</w:t>
      </w:r>
      <w:proofErr w:type="spellEnd"/>
      <w:r w:rsidR="007707BA" w:rsidRPr="007A781E">
        <w:rPr>
          <w:rFonts w:ascii="Arial" w:hAnsi="Arial" w:cs="Arial"/>
        </w:rPr>
        <w:t xml:space="preserve"> </w:t>
      </w:r>
      <w:r w:rsidR="00E93B02" w:rsidRPr="007A781E">
        <w:rPr>
          <w:rFonts w:ascii="Arial" w:hAnsi="Arial" w:cs="Arial"/>
        </w:rPr>
        <w:t xml:space="preserve">completes the </w:t>
      </w:r>
      <w:r w:rsidR="001D6D40" w:rsidRPr="007A781E">
        <w:rPr>
          <w:rFonts w:ascii="Arial" w:hAnsi="Arial" w:cs="Arial"/>
        </w:rPr>
        <w:t xml:space="preserve">ITAHC </w:t>
      </w:r>
      <w:r w:rsidR="00E93B02" w:rsidRPr="007A781E">
        <w:rPr>
          <w:rFonts w:ascii="Arial" w:hAnsi="Arial" w:cs="Arial"/>
        </w:rPr>
        <w:t xml:space="preserve">using </w:t>
      </w:r>
      <w:r w:rsidR="0078132A" w:rsidRPr="007A781E">
        <w:rPr>
          <w:rFonts w:ascii="Arial" w:hAnsi="Arial" w:cs="Arial"/>
        </w:rPr>
        <w:t xml:space="preserve">the </w:t>
      </w:r>
      <w:r w:rsidR="007707BA" w:rsidRPr="007A781E">
        <w:rPr>
          <w:rFonts w:ascii="Arial" w:hAnsi="Arial" w:cs="Arial"/>
        </w:rPr>
        <w:t>TEMPLATE</w:t>
      </w:r>
      <w:r w:rsidR="0078132A" w:rsidRPr="007A781E">
        <w:rPr>
          <w:rFonts w:ascii="Arial" w:hAnsi="Arial" w:cs="Arial"/>
        </w:rPr>
        <w:t xml:space="preserve"> at 5 above </w:t>
      </w:r>
      <w:r w:rsidR="00655ACF" w:rsidRPr="007A781E">
        <w:rPr>
          <w:rFonts w:ascii="Arial" w:hAnsi="Arial" w:cs="Arial"/>
        </w:rPr>
        <w:t>for guidance</w:t>
      </w:r>
      <w:r w:rsidRPr="007A781E">
        <w:rPr>
          <w:rFonts w:ascii="Arial" w:hAnsi="Arial" w:cs="Arial"/>
          <w:bCs/>
        </w:rPr>
        <w:t xml:space="preserve"> </w:t>
      </w:r>
      <w:r w:rsidRPr="007A781E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A320DF" w:rsidRPr="007A781E">
        <w:rPr>
          <w:rFonts w:ascii="Arial" w:hAnsi="Arial" w:cs="Arial"/>
        </w:rPr>
        <w:t>referring for support to</w:t>
      </w:r>
      <w:r>
        <w:rPr>
          <w:rFonts w:ascii="Arial" w:hAnsi="Arial" w:cs="Arial"/>
        </w:rPr>
        <w:t>;</w:t>
      </w:r>
    </w:p>
    <w:p w:rsidR="007A781E" w:rsidRDefault="007A781E" w:rsidP="007A781E">
      <w:pPr>
        <w:numPr>
          <w:ilvl w:val="3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EU SL VSSPT,(multiple)</w:t>
      </w:r>
      <w:r w:rsidRPr="00655ACF">
        <w:rPr>
          <w:rFonts w:ascii="Arial" w:hAnsi="Arial" w:cs="Arial"/>
        </w:rPr>
        <w:t xml:space="preserve"> </w:t>
      </w:r>
    </w:p>
    <w:p w:rsidR="007A781E" w:rsidRPr="001921C3" w:rsidRDefault="007A781E" w:rsidP="007A781E">
      <w:pPr>
        <w:numPr>
          <w:ilvl w:val="3"/>
          <w:numId w:val="4"/>
        </w:numPr>
        <w:jc w:val="both"/>
        <w:rPr>
          <w:rFonts w:ascii="Arial" w:hAnsi="Arial" w:cs="Arial"/>
          <w:b/>
        </w:rPr>
      </w:pPr>
      <w:r w:rsidRPr="001921C3">
        <w:rPr>
          <w:rFonts w:ascii="Arial" w:hAnsi="Arial" w:cs="Arial"/>
          <w:b/>
        </w:rPr>
        <w:t xml:space="preserve">EU VSSPT (EAC), </w:t>
      </w:r>
    </w:p>
    <w:p w:rsidR="007A781E" w:rsidRPr="001921C3" w:rsidRDefault="007A781E" w:rsidP="007A781E">
      <w:pPr>
        <w:numPr>
          <w:ilvl w:val="3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EU-BOV-SL</w:t>
      </w:r>
      <w:r w:rsidRPr="001921C3">
        <w:rPr>
          <w:rFonts w:ascii="Arial" w:hAnsi="Arial" w:cs="Arial"/>
          <w:b/>
        </w:rPr>
        <w:t>-TD</w:t>
      </w:r>
      <w:r>
        <w:rPr>
          <w:rFonts w:ascii="Arial" w:hAnsi="Arial" w:cs="Arial"/>
          <w:b/>
        </w:rPr>
        <w:t>-EAC</w:t>
      </w:r>
    </w:p>
    <w:p w:rsidR="007A781E" w:rsidRDefault="007A781E" w:rsidP="007A781E">
      <w:pPr>
        <w:ind w:left="786"/>
        <w:jc w:val="both"/>
        <w:rPr>
          <w:rFonts w:ascii="Arial" w:hAnsi="Arial" w:cs="Arial"/>
        </w:rPr>
      </w:pPr>
    </w:p>
    <w:p w:rsidR="007A781E" w:rsidRPr="007A781E" w:rsidRDefault="007A781E" w:rsidP="007A781E">
      <w:pPr>
        <w:ind w:left="786"/>
        <w:jc w:val="both"/>
        <w:rPr>
          <w:rFonts w:ascii="Arial" w:hAnsi="Arial" w:cs="Arial"/>
          <w:bCs/>
        </w:rPr>
      </w:pPr>
    </w:p>
    <w:p w:rsidR="00476D02" w:rsidRPr="007A781E" w:rsidRDefault="00E93B02" w:rsidP="007A781E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A781E">
        <w:rPr>
          <w:rFonts w:ascii="Arial" w:hAnsi="Arial" w:cs="Arial"/>
        </w:rPr>
        <w:t xml:space="preserve">The </w:t>
      </w:r>
      <w:r w:rsidR="007707BA" w:rsidRPr="007A781E">
        <w:rPr>
          <w:rFonts w:ascii="Arial" w:hAnsi="Arial" w:cs="Arial"/>
        </w:rPr>
        <w:t xml:space="preserve"> </w:t>
      </w:r>
      <w:proofErr w:type="spellStart"/>
      <w:r w:rsidR="007707BA" w:rsidRPr="007A781E">
        <w:rPr>
          <w:rFonts w:ascii="Arial" w:hAnsi="Arial" w:cs="Arial"/>
        </w:rPr>
        <w:t>aPVP</w:t>
      </w:r>
      <w:proofErr w:type="spellEnd"/>
      <w:r w:rsidR="007707BA" w:rsidRPr="007A781E">
        <w:rPr>
          <w:rFonts w:ascii="Arial" w:hAnsi="Arial" w:cs="Arial"/>
        </w:rPr>
        <w:t xml:space="preserve"> </w:t>
      </w:r>
      <w:r w:rsidRPr="007A781E">
        <w:rPr>
          <w:rFonts w:ascii="Arial" w:hAnsi="Arial" w:cs="Arial"/>
        </w:rPr>
        <w:t>notifies the export on TRACES</w:t>
      </w:r>
      <w:r w:rsidR="00B03D23" w:rsidRPr="007A781E">
        <w:rPr>
          <w:rFonts w:ascii="Arial" w:hAnsi="Arial" w:cs="Arial"/>
        </w:rPr>
        <w:t xml:space="preserve"> NT</w:t>
      </w:r>
      <w:r w:rsidRPr="007A781E">
        <w:rPr>
          <w:rFonts w:ascii="Arial" w:hAnsi="Arial" w:cs="Arial"/>
        </w:rPr>
        <w:t xml:space="preserve"> and c</w:t>
      </w:r>
      <w:r w:rsidR="007A781E" w:rsidRPr="007A781E">
        <w:rPr>
          <w:rFonts w:ascii="Arial" w:hAnsi="Arial" w:cs="Arial"/>
        </w:rPr>
        <w:t xml:space="preserve">ompletes the export declaration </w:t>
      </w:r>
      <w:r w:rsidRPr="007A781E">
        <w:rPr>
          <w:rFonts w:ascii="Arial" w:hAnsi="Arial" w:cs="Arial"/>
        </w:rPr>
        <w:t>on e AVI.</w:t>
      </w:r>
    </w:p>
    <w:sectPr w:rsidR="00476D02" w:rsidRPr="007A781E" w:rsidSect="006F256B">
      <w:footerReference w:type="default" r:id="rId8"/>
      <w:pgSz w:w="11906" w:h="16838"/>
      <w:pgMar w:top="539" w:right="964" w:bottom="360" w:left="964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79" w:rsidRDefault="00896879">
      <w:r>
        <w:separator/>
      </w:r>
    </w:p>
  </w:endnote>
  <w:endnote w:type="continuationSeparator" w:id="0">
    <w:p w:rsidR="00896879" w:rsidRDefault="0089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D0" w:rsidRDefault="001D6D4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EU-BOV-</w:t>
    </w:r>
    <w:r w:rsidR="00AC0658">
      <w:rPr>
        <w:rFonts w:ascii="Arial" w:hAnsi="Arial" w:cs="Arial"/>
        <w:sz w:val="20"/>
      </w:rPr>
      <w:t>SL</w:t>
    </w:r>
    <w:r w:rsidR="003567D5">
      <w:rPr>
        <w:rFonts w:ascii="Arial" w:hAnsi="Arial" w:cs="Arial"/>
        <w:sz w:val="20"/>
      </w:rPr>
      <w:t>-</w:t>
    </w:r>
    <w:r w:rsidR="00023293">
      <w:rPr>
        <w:rFonts w:ascii="Arial" w:hAnsi="Arial" w:cs="Arial"/>
        <w:sz w:val="20"/>
      </w:rPr>
      <w:t>SOF</w:t>
    </w:r>
    <w:r w:rsidR="003567D5">
      <w:rPr>
        <w:rFonts w:ascii="Arial" w:hAnsi="Arial" w:cs="Arial"/>
        <w:sz w:val="20"/>
      </w:rPr>
      <w:t>-EAC</w:t>
    </w:r>
    <w:r w:rsidR="00D601D0">
      <w:rPr>
        <w:rFonts w:ascii="Arial" w:hAnsi="Arial" w:cs="Arial"/>
        <w:sz w:val="20"/>
      </w:rPr>
      <w:t xml:space="preserve"> </w:t>
    </w:r>
    <w:r w:rsidR="007A781E">
      <w:rPr>
        <w:rFonts w:ascii="Arial" w:hAnsi="Arial" w:cs="Arial"/>
        <w:sz w:val="20"/>
      </w:rPr>
      <w:t>(OCT</w:t>
    </w:r>
    <w:r w:rsidR="00933078">
      <w:rPr>
        <w:rFonts w:ascii="Arial" w:hAnsi="Arial" w:cs="Arial"/>
        <w:sz w:val="20"/>
      </w:rPr>
      <w:t xml:space="preserve"> 2021</w:t>
    </w:r>
    <w:r w:rsidR="003567D5">
      <w:rPr>
        <w:rFonts w:ascii="Arial" w:hAnsi="Arial" w:cs="Arial"/>
        <w:sz w:val="20"/>
      </w:rPr>
      <w:t>)</w:t>
    </w:r>
  </w:p>
  <w:p w:rsidR="00D601D0" w:rsidRDefault="00D601D0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  <w:lang w:val="en-US"/>
      </w:rPr>
      <w:t xml:space="preserve">Page </w:t>
    </w:r>
    <w:r w:rsidR="00BC068C"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 w:rsidR="00BC068C">
      <w:rPr>
        <w:rFonts w:ascii="Arial" w:hAnsi="Arial" w:cs="Arial"/>
        <w:sz w:val="20"/>
        <w:lang w:val="en-US"/>
      </w:rPr>
      <w:fldChar w:fldCharType="separate"/>
    </w:r>
    <w:r w:rsidR="007438B8">
      <w:rPr>
        <w:rFonts w:ascii="Arial" w:hAnsi="Arial" w:cs="Arial"/>
        <w:noProof/>
        <w:sz w:val="20"/>
        <w:lang w:val="en-US"/>
      </w:rPr>
      <w:t>3</w:t>
    </w:r>
    <w:r w:rsidR="00BC068C"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 w:rsidR="003567D5">
      <w:rPr>
        <w:rFonts w:ascii="Arial" w:hAnsi="Arial" w:cs="Arial"/>
        <w:sz w:val="20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79" w:rsidRDefault="00896879">
      <w:r>
        <w:separator/>
      </w:r>
    </w:p>
  </w:footnote>
  <w:footnote w:type="continuationSeparator" w:id="0">
    <w:p w:rsidR="00896879" w:rsidRDefault="0089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2232"/>
    <w:multiLevelType w:val="hybridMultilevel"/>
    <w:tmpl w:val="249E03FE"/>
    <w:lvl w:ilvl="0" w:tplc="AA945A0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629EB74A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D72"/>
    <w:multiLevelType w:val="hybridMultilevel"/>
    <w:tmpl w:val="FA204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4766B"/>
    <w:multiLevelType w:val="hybridMultilevel"/>
    <w:tmpl w:val="23DE6326"/>
    <w:lvl w:ilvl="0" w:tplc="0A50EB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85C67"/>
    <w:multiLevelType w:val="hybridMultilevel"/>
    <w:tmpl w:val="4F52681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E87E5B"/>
    <w:multiLevelType w:val="hybridMultilevel"/>
    <w:tmpl w:val="75EC71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A0C24"/>
    <w:multiLevelType w:val="hybridMultilevel"/>
    <w:tmpl w:val="23DE6326"/>
    <w:lvl w:ilvl="0" w:tplc="0A50EB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38D0"/>
    <w:multiLevelType w:val="hybridMultilevel"/>
    <w:tmpl w:val="898E8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F54"/>
    <w:rsid w:val="000050E1"/>
    <w:rsid w:val="00023293"/>
    <w:rsid w:val="000242A4"/>
    <w:rsid w:val="00033F1D"/>
    <w:rsid w:val="00050C47"/>
    <w:rsid w:val="00071E77"/>
    <w:rsid w:val="000961D9"/>
    <w:rsid w:val="000C36FB"/>
    <w:rsid w:val="000E1771"/>
    <w:rsid w:val="000E1887"/>
    <w:rsid w:val="000F335A"/>
    <w:rsid w:val="001312CA"/>
    <w:rsid w:val="00131397"/>
    <w:rsid w:val="00150906"/>
    <w:rsid w:val="00155C1C"/>
    <w:rsid w:val="00165C5D"/>
    <w:rsid w:val="00177F92"/>
    <w:rsid w:val="001921C3"/>
    <w:rsid w:val="00192F2B"/>
    <w:rsid w:val="001D6D40"/>
    <w:rsid w:val="00224D50"/>
    <w:rsid w:val="00244772"/>
    <w:rsid w:val="0025266A"/>
    <w:rsid w:val="00254262"/>
    <w:rsid w:val="00275765"/>
    <w:rsid w:val="00285B0E"/>
    <w:rsid w:val="0029010E"/>
    <w:rsid w:val="00292835"/>
    <w:rsid w:val="0029368B"/>
    <w:rsid w:val="002C1746"/>
    <w:rsid w:val="002F032F"/>
    <w:rsid w:val="002F2496"/>
    <w:rsid w:val="00325423"/>
    <w:rsid w:val="003567D5"/>
    <w:rsid w:val="00381993"/>
    <w:rsid w:val="00385923"/>
    <w:rsid w:val="00391D55"/>
    <w:rsid w:val="003B49BD"/>
    <w:rsid w:val="003B6D9B"/>
    <w:rsid w:val="003F003F"/>
    <w:rsid w:val="00402F1E"/>
    <w:rsid w:val="0042131C"/>
    <w:rsid w:val="004629EF"/>
    <w:rsid w:val="00476D02"/>
    <w:rsid w:val="0048352F"/>
    <w:rsid w:val="004927EE"/>
    <w:rsid w:val="004B72F5"/>
    <w:rsid w:val="004D595B"/>
    <w:rsid w:val="004F60D4"/>
    <w:rsid w:val="00565131"/>
    <w:rsid w:val="005737F9"/>
    <w:rsid w:val="00576D90"/>
    <w:rsid w:val="005A7F77"/>
    <w:rsid w:val="005B2818"/>
    <w:rsid w:val="005C32C4"/>
    <w:rsid w:val="0060201C"/>
    <w:rsid w:val="00624019"/>
    <w:rsid w:val="00624138"/>
    <w:rsid w:val="00655ACF"/>
    <w:rsid w:val="006A3A90"/>
    <w:rsid w:val="006E2D65"/>
    <w:rsid w:val="006F256B"/>
    <w:rsid w:val="006F3F9F"/>
    <w:rsid w:val="00715F2A"/>
    <w:rsid w:val="00727D3C"/>
    <w:rsid w:val="007438B8"/>
    <w:rsid w:val="007477EC"/>
    <w:rsid w:val="007636A8"/>
    <w:rsid w:val="007707BA"/>
    <w:rsid w:val="00777438"/>
    <w:rsid w:val="0078132A"/>
    <w:rsid w:val="00782625"/>
    <w:rsid w:val="007A652F"/>
    <w:rsid w:val="007A781E"/>
    <w:rsid w:val="007C6689"/>
    <w:rsid w:val="007D5010"/>
    <w:rsid w:val="00812FB7"/>
    <w:rsid w:val="0081722A"/>
    <w:rsid w:val="00840EEA"/>
    <w:rsid w:val="00855C57"/>
    <w:rsid w:val="00866495"/>
    <w:rsid w:val="00896879"/>
    <w:rsid w:val="008B4EE0"/>
    <w:rsid w:val="008B7A13"/>
    <w:rsid w:val="008D48DD"/>
    <w:rsid w:val="00933078"/>
    <w:rsid w:val="0096219D"/>
    <w:rsid w:val="00970141"/>
    <w:rsid w:val="00970AF7"/>
    <w:rsid w:val="00973E40"/>
    <w:rsid w:val="00981939"/>
    <w:rsid w:val="00985D97"/>
    <w:rsid w:val="009B162A"/>
    <w:rsid w:val="009D5AD8"/>
    <w:rsid w:val="009D61DA"/>
    <w:rsid w:val="009E688A"/>
    <w:rsid w:val="00A0513B"/>
    <w:rsid w:val="00A17F54"/>
    <w:rsid w:val="00A23DFC"/>
    <w:rsid w:val="00A247E7"/>
    <w:rsid w:val="00A320DF"/>
    <w:rsid w:val="00A53B92"/>
    <w:rsid w:val="00A85B4F"/>
    <w:rsid w:val="00A916FC"/>
    <w:rsid w:val="00A944BB"/>
    <w:rsid w:val="00A9632D"/>
    <w:rsid w:val="00AA1364"/>
    <w:rsid w:val="00AA1E6D"/>
    <w:rsid w:val="00AC0658"/>
    <w:rsid w:val="00AC552F"/>
    <w:rsid w:val="00AD270C"/>
    <w:rsid w:val="00AD42A0"/>
    <w:rsid w:val="00B03D23"/>
    <w:rsid w:val="00B071B3"/>
    <w:rsid w:val="00B107A5"/>
    <w:rsid w:val="00B44EBD"/>
    <w:rsid w:val="00B70723"/>
    <w:rsid w:val="00B866F5"/>
    <w:rsid w:val="00B973E4"/>
    <w:rsid w:val="00BA15D4"/>
    <w:rsid w:val="00BA5801"/>
    <w:rsid w:val="00BC068C"/>
    <w:rsid w:val="00BC7338"/>
    <w:rsid w:val="00BF1108"/>
    <w:rsid w:val="00BF2DD0"/>
    <w:rsid w:val="00C64520"/>
    <w:rsid w:val="00C75E60"/>
    <w:rsid w:val="00C84644"/>
    <w:rsid w:val="00C976A8"/>
    <w:rsid w:val="00CA6CEC"/>
    <w:rsid w:val="00D13772"/>
    <w:rsid w:val="00D146A2"/>
    <w:rsid w:val="00D156F5"/>
    <w:rsid w:val="00D3230C"/>
    <w:rsid w:val="00D44630"/>
    <w:rsid w:val="00D601D0"/>
    <w:rsid w:val="00DF296C"/>
    <w:rsid w:val="00E30BB5"/>
    <w:rsid w:val="00E339A3"/>
    <w:rsid w:val="00E478A9"/>
    <w:rsid w:val="00E769BF"/>
    <w:rsid w:val="00E80075"/>
    <w:rsid w:val="00E8391E"/>
    <w:rsid w:val="00E935EE"/>
    <w:rsid w:val="00E93B02"/>
    <w:rsid w:val="00EB209D"/>
    <w:rsid w:val="00EC7C7A"/>
    <w:rsid w:val="00EE2355"/>
    <w:rsid w:val="00EE5980"/>
    <w:rsid w:val="00EF0A3D"/>
    <w:rsid w:val="00EF168B"/>
    <w:rsid w:val="00F04FFC"/>
    <w:rsid w:val="00F31B16"/>
    <w:rsid w:val="00F6382A"/>
    <w:rsid w:val="00F67D35"/>
    <w:rsid w:val="00FA7AE0"/>
    <w:rsid w:val="00FB020D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B9A4071-BA31-4DBA-9CBC-86AA2E92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A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70AF7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970AF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970AF7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0AF7"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rsid w:val="00970A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0AF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70AF7"/>
    <w:pPr>
      <w:jc w:val="both"/>
    </w:pPr>
    <w:rPr>
      <w:rFonts w:ascii="Arial" w:hAnsi="Arial" w:cs="Arial"/>
      <w:b/>
      <w:bCs/>
      <w:u w:val="single"/>
      <w:lang w:val="en-US"/>
    </w:rPr>
  </w:style>
  <w:style w:type="paragraph" w:styleId="BalloonText">
    <w:name w:val="Balloon Text"/>
    <w:basedOn w:val="Normal"/>
    <w:semiHidden/>
    <w:rsid w:val="00A17F54"/>
    <w:rPr>
      <w:rFonts w:ascii="Tahoma" w:hAnsi="Tahoma" w:cs="Tahoma"/>
      <w:sz w:val="16"/>
      <w:szCs w:val="16"/>
    </w:rPr>
  </w:style>
  <w:style w:type="character" w:styleId="Hyperlink">
    <w:name w:val="Hyperlink"/>
    <w:rsid w:val="00624138"/>
    <w:rPr>
      <w:color w:val="0000FF"/>
      <w:u w:val="single"/>
    </w:rPr>
  </w:style>
  <w:style w:type="character" w:styleId="FollowedHyperlink">
    <w:name w:val="FollowedHyperlink"/>
    <w:rsid w:val="001D6D4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F0A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era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 (DARD)</vt:lpstr>
    </vt:vector>
  </TitlesOfParts>
  <Company>DARDNI</Company>
  <LinksUpToDate>false</LinksUpToDate>
  <CharactersWithSpaces>5090</CharactersWithSpaces>
  <SharedDoc>false</SharedDoc>
  <HLinks>
    <vt:vector size="12" baseType="variant"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http://www.dardni.gov.uk/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http://www.dardni.gov.uk/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 (DARD)</dc:title>
  <dc:subject/>
  <dc:creator>Office Systems</dc:creator>
  <cp:keywords/>
  <dc:description/>
  <cp:lastModifiedBy>Lynch, Gordon</cp:lastModifiedBy>
  <cp:revision>2</cp:revision>
  <cp:lastPrinted>2012-10-16T10:34:00Z</cp:lastPrinted>
  <dcterms:created xsi:type="dcterms:W3CDTF">2021-09-10T15:37:00Z</dcterms:created>
  <dcterms:modified xsi:type="dcterms:W3CDTF">2021-09-10T15:37:00Z</dcterms:modified>
</cp:coreProperties>
</file>