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7D0E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60600DD7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763650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5B1" w14:textId="5E5892D8" w:rsidR="003E09A7" w:rsidRPr="006642DE" w:rsidRDefault="00A54451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A54451">
              <w:rPr>
                <w:rFonts w:ascii="Arial" w:hAnsi="Arial" w:cs="Arial"/>
                <w:b/>
              </w:rPr>
              <w:t>Woodcrete</w:t>
            </w:r>
            <w:proofErr w:type="spellEnd"/>
            <w:r w:rsidRPr="00A54451">
              <w:rPr>
                <w:rFonts w:ascii="Arial" w:hAnsi="Arial" w:cs="Arial"/>
                <w:b/>
              </w:rPr>
              <w:t xml:space="preserve"> bat box</w:t>
            </w:r>
          </w:p>
        </w:tc>
      </w:tr>
      <w:tr w:rsidR="003E09A7" w:rsidRPr="009203CB" w14:paraId="04FFE86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FE970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62F2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1344EDF8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82C4DA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372" w14:textId="3F19A621" w:rsidR="003E09A7" w:rsidRPr="002179F7" w:rsidRDefault="00A54451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BAT</w:t>
            </w:r>
          </w:p>
        </w:tc>
      </w:tr>
      <w:tr w:rsidR="002955CB" w:rsidRPr="000148A9" w14:paraId="44288289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5669F8D1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3A7B4CD5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273F58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8EB914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2496F6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3C0495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B4124" w14:textId="3EB80205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54451">
              <w:rPr>
                <w:rFonts w:ascii="Arial" w:hAnsi="Arial" w:cs="Arial"/>
              </w:rPr>
              <w:t>70</w:t>
            </w:r>
            <w:r w:rsidR="006642DE">
              <w:rPr>
                <w:rFonts w:ascii="Arial" w:hAnsi="Arial" w:cs="Arial"/>
              </w:rPr>
              <w:t>.00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A54451">
              <w:rPr>
                <w:rFonts w:ascii="Arial" w:hAnsi="Arial" w:cs="Arial"/>
              </w:rPr>
              <w:t>box</w:t>
            </w:r>
          </w:p>
        </w:tc>
      </w:tr>
      <w:tr w:rsidR="002955CB" w:rsidRPr="000148A9" w14:paraId="3FDA70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05EF42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5CA603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ADB6A5F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3A2A33F9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4DB" w14:textId="77777777" w:rsidR="00A54451" w:rsidRPr="00A54451" w:rsidRDefault="00A54451" w:rsidP="00A54451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To facilitate remedial management of EFS(H) sites and contribute to the</w:t>
            </w:r>
          </w:p>
          <w:p w14:paraId="00189A13" w14:textId="5B4B98C6" w:rsidR="002955CB" w:rsidRPr="000148A9" w:rsidRDefault="00A54451" w:rsidP="00A54451">
            <w:pPr>
              <w:spacing w:line="240" w:lineRule="auto"/>
              <w:ind w:left="22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protection of bats.</w:t>
            </w:r>
          </w:p>
        </w:tc>
      </w:tr>
      <w:tr w:rsidR="002955CB" w:rsidRPr="000148A9" w14:paraId="7B4D0784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5E8CA371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546700D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0E98FDD2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1E4E2B78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7E66DB1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1E0AE3A3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22CBB0D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B849DFE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55264F1C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39B5BE4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E90F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9A5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CA1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70B7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1B9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596ACA9D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39AE046C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3EC7355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111646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3450202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34B7A6F1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70EBBD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1EDAF5F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92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C907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EE5" w14:textId="77777777" w:rsidR="002955CB" w:rsidRPr="00B37630" w:rsidRDefault="006642DE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02EF630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75CF584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48C2E65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0DC7DB6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465AC96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2E7984B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F860" w14:textId="77777777" w:rsidR="00A54451" w:rsidRPr="00A54451" w:rsidRDefault="00A54451" w:rsidP="00A54451">
            <w:pPr>
              <w:spacing w:after="0" w:line="240" w:lineRule="auto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‘</w:t>
            </w:r>
            <w:proofErr w:type="spellStart"/>
            <w:r w:rsidRPr="00A54451">
              <w:rPr>
                <w:rFonts w:ascii="Arial" w:hAnsi="Arial" w:cs="Arial"/>
              </w:rPr>
              <w:t>Woodcrete</w:t>
            </w:r>
            <w:proofErr w:type="spellEnd"/>
            <w:r w:rsidRPr="00A54451">
              <w:rPr>
                <w:rFonts w:ascii="Arial" w:hAnsi="Arial" w:cs="Arial"/>
              </w:rPr>
              <w:t xml:space="preserve"> bat boxes’ are eligible where they will maintain and </w:t>
            </w:r>
            <w:proofErr w:type="gramStart"/>
            <w:r w:rsidRPr="00A54451">
              <w:rPr>
                <w:rFonts w:ascii="Arial" w:hAnsi="Arial" w:cs="Arial"/>
              </w:rPr>
              <w:t>enhance</w:t>
            </w:r>
            <w:proofErr w:type="gramEnd"/>
          </w:p>
          <w:p w14:paraId="606B3F0F" w14:textId="77777777" w:rsidR="00A54451" w:rsidRPr="00A54451" w:rsidRDefault="00A54451" w:rsidP="00A54451">
            <w:pPr>
              <w:spacing w:after="0" w:line="240" w:lineRule="auto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the biodiversity value of EFS(H) sites and are included in the site specific</w:t>
            </w:r>
          </w:p>
          <w:p w14:paraId="0D5F0788" w14:textId="77777777" w:rsidR="00A54451" w:rsidRPr="00A54451" w:rsidRDefault="00A54451" w:rsidP="00A54451">
            <w:pPr>
              <w:spacing w:after="0" w:line="240" w:lineRule="auto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Remedial Management Plan (</w:t>
            </w:r>
            <w:proofErr w:type="spellStart"/>
            <w:r w:rsidRPr="00A54451">
              <w:rPr>
                <w:rFonts w:ascii="Arial" w:hAnsi="Arial" w:cs="Arial"/>
              </w:rPr>
              <w:t>ssRMP</w:t>
            </w:r>
            <w:proofErr w:type="spellEnd"/>
            <w:r w:rsidRPr="00A54451">
              <w:rPr>
                <w:rFonts w:ascii="Arial" w:hAnsi="Arial" w:cs="Arial"/>
              </w:rPr>
              <w:t>). ‘</w:t>
            </w:r>
            <w:proofErr w:type="spellStart"/>
            <w:r w:rsidRPr="00A54451">
              <w:rPr>
                <w:rFonts w:ascii="Arial" w:hAnsi="Arial" w:cs="Arial"/>
              </w:rPr>
              <w:t>Woodcrete</w:t>
            </w:r>
            <w:proofErr w:type="spellEnd"/>
            <w:r w:rsidRPr="00A54451">
              <w:rPr>
                <w:rFonts w:ascii="Arial" w:hAnsi="Arial" w:cs="Arial"/>
              </w:rPr>
              <w:t xml:space="preserve"> bat boxes’ will</w:t>
            </w:r>
          </w:p>
          <w:p w14:paraId="11B0A129" w14:textId="77777777" w:rsidR="00A54451" w:rsidRPr="00A54451" w:rsidRDefault="00A54451" w:rsidP="00A54451">
            <w:pPr>
              <w:spacing w:after="0" w:line="240" w:lineRule="auto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 xml:space="preserve">provide roosting, nesting and hibernation sites for bats and </w:t>
            </w:r>
            <w:proofErr w:type="gramStart"/>
            <w:r w:rsidRPr="00A54451">
              <w:rPr>
                <w:rFonts w:ascii="Arial" w:hAnsi="Arial" w:cs="Arial"/>
              </w:rPr>
              <w:t>facilitate</w:t>
            </w:r>
            <w:proofErr w:type="gramEnd"/>
          </w:p>
          <w:p w14:paraId="42E03E76" w14:textId="77777777" w:rsidR="005F3BA5" w:rsidRDefault="00A54451" w:rsidP="00A54451">
            <w:pPr>
              <w:spacing w:after="0" w:line="240" w:lineRule="auto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 xml:space="preserve">implementation of the </w:t>
            </w:r>
            <w:proofErr w:type="spellStart"/>
            <w:r w:rsidRPr="00A54451">
              <w:rPr>
                <w:rFonts w:ascii="Arial" w:hAnsi="Arial" w:cs="Arial"/>
              </w:rPr>
              <w:t>ssRMP</w:t>
            </w:r>
            <w:proofErr w:type="spellEnd"/>
            <w:r w:rsidRPr="00A54451">
              <w:rPr>
                <w:rFonts w:ascii="Arial" w:hAnsi="Arial" w:cs="Arial"/>
              </w:rPr>
              <w:t>.</w:t>
            </w:r>
          </w:p>
          <w:p w14:paraId="06E6194F" w14:textId="25D6F776" w:rsidR="00A54451" w:rsidRPr="00761FD0" w:rsidRDefault="00A54451" w:rsidP="00A544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5CB" w:rsidRPr="000148A9" w14:paraId="2CF793C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B9ADBE0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CAA2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3A9EBEBF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30ECF47D" w14:textId="2FC9117B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  <w:r w:rsidR="002955CB">
              <w:rPr>
                <w:rFonts w:ascii="Arial" w:hAnsi="Arial" w:cs="Arial"/>
                <w:b/>
              </w:rPr>
              <w:t>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C25EC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7F4B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B0856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58A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77088764" w14:textId="77777777" w:rsidR="00AB6CA2" w:rsidRPr="00EE23F9" w:rsidRDefault="00AB6CA2" w:rsidP="00AB6CA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EE23F9">
        <w:rPr>
          <w:rFonts w:ascii="Arial" w:hAnsi="Arial" w:cs="Arial"/>
          <w:sz w:val="18"/>
          <w:szCs w:val="18"/>
        </w:rPr>
        <w:t xml:space="preserve">DAERA reserves the right to limit a </w:t>
      </w:r>
      <w:proofErr w:type="gramStart"/>
      <w:r w:rsidRPr="00EE23F9">
        <w:rPr>
          <w:rFonts w:ascii="Arial" w:hAnsi="Arial" w:cs="Arial"/>
          <w:sz w:val="18"/>
          <w:szCs w:val="18"/>
        </w:rPr>
        <w:t>Higher Level</w:t>
      </w:r>
      <w:proofErr w:type="gramEnd"/>
      <w:r w:rsidRPr="00EE23F9">
        <w:rPr>
          <w:rFonts w:ascii="Arial" w:hAnsi="Arial" w:cs="Arial"/>
          <w:sz w:val="18"/>
          <w:szCs w:val="18"/>
        </w:rPr>
        <w:t xml:space="preserve"> agreement value where it considers appropri</w:t>
      </w:r>
      <w:r>
        <w:rPr>
          <w:rFonts w:ascii="Arial" w:hAnsi="Arial" w:cs="Arial"/>
          <w:sz w:val="18"/>
          <w:szCs w:val="18"/>
        </w:rPr>
        <w:t>ate to ensure value for money.</w:t>
      </w:r>
    </w:p>
    <w:p w14:paraId="1D3F0EA7" w14:textId="77777777" w:rsidR="006642DE" w:rsidRDefault="006642DE" w:rsidP="002955CB">
      <w:pPr>
        <w:rPr>
          <w:rFonts w:ascii="Arial" w:hAnsi="Arial" w:cs="Arial"/>
          <w:b/>
        </w:rPr>
      </w:pPr>
    </w:p>
    <w:p w14:paraId="077FEA03" w14:textId="46720117" w:rsidR="006642DE" w:rsidRPr="002A6CC3" w:rsidRDefault="00AB6CA2" w:rsidP="006642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41384D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19B930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37E9E199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E250C3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41190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696F92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29F297F0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ED8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1A27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7DD212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94DF750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F15949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303C4567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BB8A75" w14:textId="62BFC5D8" w:rsidR="006642DE" w:rsidRPr="006642DE" w:rsidRDefault="00A54451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BB9427" w14:textId="16E8B725" w:rsidR="006642DE" w:rsidRPr="00C43FB6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All ‘</w:t>
            </w:r>
            <w:proofErr w:type="spellStart"/>
            <w:r w:rsidRPr="00A54451">
              <w:rPr>
                <w:rFonts w:ascii="Arial" w:hAnsi="Arial" w:cs="Arial"/>
              </w:rPr>
              <w:t>Woodcrete</w:t>
            </w:r>
            <w:proofErr w:type="spellEnd"/>
            <w:r w:rsidRPr="00A54451">
              <w:rPr>
                <w:rFonts w:ascii="Arial" w:hAnsi="Arial" w:cs="Arial"/>
              </w:rPr>
              <w:t xml:space="preserve"> bat boxes’ must be erected by the 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F7A5B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75B4E7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A9AC1A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104E11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3F3FBC" w14:textId="3F1FA572" w:rsidR="006642DE" w:rsidRPr="006642DE" w:rsidRDefault="00A54451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7CD56D" w14:textId="0D9E2168" w:rsidR="006642DE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New ‘</w:t>
            </w:r>
            <w:proofErr w:type="spellStart"/>
            <w:r w:rsidRPr="00A54451">
              <w:rPr>
                <w:rFonts w:ascii="Arial" w:hAnsi="Arial" w:cs="Arial"/>
              </w:rPr>
              <w:t>Woodcrete</w:t>
            </w:r>
            <w:proofErr w:type="spellEnd"/>
            <w:r w:rsidRPr="00A54451">
              <w:rPr>
                <w:rFonts w:ascii="Arial" w:hAnsi="Arial" w:cs="Arial"/>
              </w:rPr>
              <w:t xml:space="preserve"> bat boxes’ must be 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14B766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CCA730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369BD4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4192783F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3D1237" w14:textId="57A2340A" w:rsidR="006642DE" w:rsidRPr="006642DE" w:rsidRDefault="00A54451" w:rsidP="00A544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FD99D8" w14:textId="77777777" w:rsidR="00A54451" w:rsidRPr="00A54451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The claimed number of ‘</w:t>
            </w:r>
            <w:proofErr w:type="spellStart"/>
            <w:r w:rsidRPr="00A54451">
              <w:rPr>
                <w:rFonts w:ascii="Arial" w:hAnsi="Arial" w:cs="Arial"/>
              </w:rPr>
              <w:t>Woodcrete</w:t>
            </w:r>
            <w:proofErr w:type="spellEnd"/>
            <w:r w:rsidRPr="00A54451">
              <w:rPr>
                <w:rFonts w:ascii="Arial" w:hAnsi="Arial" w:cs="Arial"/>
              </w:rPr>
              <w:t xml:space="preserve"> bat boxes’ must be erected in the</w:t>
            </w:r>
          </w:p>
          <w:p w14:paraId="68F0AB68" w14:textId="3503E2BD" w:rsidR="006642DE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correct location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ECB668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1E96C3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8A8EBB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685C2DA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1BDA56" w14:textId="561BFE62" w:rsidR="006642DE" w:rsidRPr="006642DE" w:rsidRDefault="00A54451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</w:t>
            </w:r>
            <w:r w:rsidR="006642DE" w:rsidRPr="006642D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80E2AC" w14:textId="77777777" w:rsidR="007B1AEE" w:rsidRPr="007B1AEE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>The claimed number of ‘</w:t>
            </w:r>
            <w:proofErr w:type="spellStart"/>
            <w:r w:rsidRPr="007B1AEE">
              <w:rPr>
                <w:rFonts w:ascii="Arial" w:hAnsi="Arial" w:cs="Arial"/>
              </w:rPr>
              <w:t>Woodcrete</w:t>
            </w:r>
            <w:proofErr w:type="spellEnd"/>
            <w:r w:rsidRPr="007B1AEE">
              <w:rPr>
                <w:rFonts w:ascii="Arial" w:hAnsi="Arial" w:cs="Arial"/>
              </w:rPr>
              <w:t xml:space="preserve"> bat boxes’ must be erected </w:t>
            </w:r>
            <w:proofErr w:type="gramStart"/>
            <w:r w:rsidRPr="007B1AEE">
              <w:rPr>
                <w:rFonts w:ascii="Arial" w:hAnsi="Arial" w:cs="Arial"/>
              </w:rPr>
              <w:t>to</w:t>
            </w:r>
            <w:proofErr w:type="gramEnd"/>
            <w:r w:rsidRPr="007B1AEE">
              <w:rPr>
                <w:rFonts w:ascii="Arial" w:hAnsi="Arial" w:cs="Arial"/>
              </w:rPr>
              <w:t xml:space="preserve"> the</w:t>
            </w:r>
          </w:p>
          <w:p w14:paraId="6693D9BA" w14:textId="1E84B1EF" w:rsidR="006642DE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>Specification outlined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148F28" w14:textId="63B3A6DB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C4E287" w14:textId="77777777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330539" w14:textId="77777777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E8F32B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513B1D" w14:textId="2420361E" w:rsidR="006642DE" w:rsidRPr="006642DE" w:rsidRDefault="00A54451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</w:t>
            </w:r>
            <w:r w:rsidR="006642DE" w:rsidRPr="006642DE">
              <w:rPr>
                <w:rFonts w:ascii="Arial" w:hAnsi="Arial" w:cs="Arial"/>
                <w:b/>
              </w:rPr>
              <w:t>T5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C46F10" w14:textId="77777777" w:rsidR="007B1AEE" w:rsidRPr="007B1AEE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 xml:space="preserve">Field records must be kept detailing number, location and </w:t>
            </w:r>
            <w:proofErr w:type="gramStart"/>
            <w:r w:rsidRPr="007B1AEE">
              <w:rPr>
                <w:rFonts w:ascii="Arial" w:hAnsi="Arial" w:cs="Arial"/>
              </w:rPr>
              <w:t>date</w:t>
            </w:r>
            <w:proofErr w:type="gramEnd"/>
          </w:p>
          <w:p w14:paraId="4E558547" w14:textId="63E590DA" w:rsidR="006642DE" w:rsidRPr="00C43FB6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>erected for each ‘</w:t>
            </w:r>
            <w:proofErr w:type="spellStart"/>
            <w:r w:rsidRPr="007B1AEE">
              <w:rPr>
                <w:rFonts w:ascii="Arial" w:hAnsi="Arial" w:cs="Arial"/>
              </w:rPr>
              <w:t>Woodcrete</w:t>
            </w:r>
            <w:proofErr w:type="spellEnd"/>
            <w:r w:rsidRPr="007B1AEE">
              <w:rPr>
                <w:rFonts w:ascii="Arial" w:hAnsi="Arial" w:cs="Arial"/>
              </w:rPr>
              <w:t xml:space="preserve"> bat box’.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E6C20B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AF0440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42E66F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4698D8F7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70C850B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FCCBC1E" w14:textId="77777777" w:rsidR="00C16A6B" w:rsidRDefault="00C16A6B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59A3AF" w14:textId="77777777" w:rsidR="006642DE" w:rsidRPr="004F7767" w:rsidRDefault="006642DE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26FE9452" w14:textId="611D1F1B" w:rsidR="007B1AEE" w:rsidRPr="007B1AEE" w:rsidRDefault="007B1AEE" w:rsidP="007B1AE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B1AEE">
        <w:rPr>
          <w:rFonts w:ascii="Arial" w:hAnsi="Arial" w:cs="Arial"/>
        </w:rPr>
        <w:t xml:space="preserve">be constructed of a mixture of wood and </w:t>
      </w:r>
      <w:proofErr w:type="gramStart"/>
      <w:r w:rsidRPr="007B1AEE">
        <w:rPr>
          <w:rFonts w:ascii="Arial" w:hAnsi="Arial" w:cs="Arial"/>
        </w:rPr>
        <w:t>concrete;</w:t>
      </w:r>
      <w:proofErr w:type="gramEnd"/>
    </w:p>
    <w:p w14:paraId="27E1A83A" w14:textId="2FCEC49E" w:rsidR="007B1AEE" w:rsidRPr="007B1AEE" w:rsidRDefault="007B1AEE" w:rsidP="007B1AE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B1AEE">
        <w:rPr>
          <w:rFonts w:ascii="Arial" w:hAnsi="Arial" w:cs="Arial"/>
        </w:rPr>
        <w:t xml:space="preserve">have an entrance slit between 15 - 20 mm wide and there should be no gaps where the sides and top </w:t>
      </w:r>
      <w:proofErr w:type="gramStart"/>
      <w:r w:rsidRPr="007B1AEE">
        <w:rPr>
          <w:rFonts w:ascii="Arial" w:hAnsi="Arial" w:cs="Arial"/>
        </w:rPr>
        <w:t>join;</w:t>
      </w:r>
      <w:proofErr w:type="gramEnd"/>
    </w:p>
    <w:p w14:paraId="16FF89B2" w14:textId="53BA527E" w:rsidR="007B1AEE" w:rsidRPr="007B1AEE" w:rsidRDefault="007B1AEE" w:rsidP="007B1AE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B1AEE">
        <w:rPr>
          <w:rFonts w:ascii="Arial" w:hAnsi="Arial" w:cs="Arial"/>
        </w:rPr>
        <w:t>have a permanent top that cannot open; and</w:t>
      </w:r>
    </w:p>
    <w:p w14:paraId="51329B49" w14:textId="2610A066" w:rsidR="006642DE" w:rsidRPr="007B1AEE" w:rsidRDefault="007B1AEE" w:rsidP="007B1AE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7B1AEE">
        <w:rPr>
          <w:rFonts w:ascii="Arial" w:hAnsi="Arial" w:cs="Arial"/>
        </w:rPr>
        <w:t xml:space="preserve">be erected and maintained as detailed in the </w:t>
      </w:r>
      <w:proofErr w:type="spellStart"/>
      <w:r w:rsidRPr="007B1AEE">
        <w:rPr>
          <w:rFonts w:ascii="Arial" w:hAnsi="Arial" w:cs="Arial"/>
        </w:rPr>
        <w:t>ssRMP</w:t>
      </w:r>
      <w:proofErr w:type="spellEnd"/>
      <w:r w:rsidRPr="007B1AEE">
        <w:rPr>
          <w:rFonts w:ascii="Arial" w:hAnsi="Arial" w:cs="Arial"/>
        </w:rPr>
        <w:t>, for EFS(H) sites.</w:t>
      </w:r>
      <w:r w:rsidRPr="007B1AEE">
        <w:rPr>
          <w:rFonts w:ascii="Arial" w:hAnsi="Arial" w:cs="Arial"/>
        </w:rPr>
        <w:cr/>
      </w:r>
    </w:p>
    <w:p w14:paraId="1D7C2C8B" w14:textId="77777777" w:rsidR="006642DE" w:rsidRPr="006642DE" w:rsidRDefault="006642DE" w:rsidP="006642DE">
      <w:pPr>
        <w:spacing w:line="240" w:lineRule="auto"/>
        <w:rPr>
          <w:rFonts w:ascii="Arial" w:hAnsi="Arial" w:cs="Arial"/>
          <w:u w:val="single"/>
        </w:rPr>
      </w:pPr>
      <w:r w:rsidRPr="006642DE">
        <w:rPr>
          <w:rFonts w:ascii="Arial" w:hAnsi="Arial" w:cs="Arial"/>
          <w:b/>
          <w:u w:val="single"/>
        </w:rPr>
        <w:t>Further Advice:</w:t>
      </w:r>
    </w:p>
    <w:p w14:paraId="3B0B3453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  <w:proofErr w:type="spellStart"/>
      <w:r w:rsidRPr="007B1AEE">
        <w:rPr>
          <w:rFonts w:ascii="Arial" w:hAnsi="Arial" w:cs="Arial"/>
        </w:rPr>
        <w:t>Woodcrete</w:t>
      </w:r>
      <w:proofErr w:type="spellEnd"/>
      <w:r w:rsidRPr="007B1AEE">
        <w:rPr>
          <w:rFonts w:ascii="Arial" w:hAnsi="Arial" w:cs="Arial"/>
        </w:rPr>
        <w:t>’ is a mixture of wood and concrete. The ‘</w:t>
      </w:r>
      <w:proofErr w:type="spellStart"/>
      <w:r w:rsidRPr="007B1AEE">
        <w:rPr>
          <w:rFonts w:ascii="Arial" w:hAnsi="Arial" w:cs="Arial"/>
        </w:rPr>
        <w:t>Woodcrete</w:t>
      </w:r>
      <w:proofErr w:type="spellEnd"/>
      <w:r w:rsidRPr="007B1AEE">
        <w:rPr>
          <w:rFonts w:ascii="Arial" w:hAnsi="Arial" w:cs="Arial"/>
        </w:rPr>
        <w:t xml:space="preserve"> bat box’ should be </w:t>
      </w:r>
      <w:proofErr w:type="gramStart"/>
      <w:r w:rsidRPr="007B1AEE">
        <w:rPr>
          <w:rFonts w:ascii="Arial" w:hAnsi="Arial" w:cs="Arial"/>
        </w:rPr>
        <w:t>located</w:t>
      </w:r>
      <w:proofErr w:type="gramEnd"/>
    </w:p>
    <w:p w14:paraId="37E3218E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>where bats are known to feed, sheltered from strong winds and only exposed to the sun for</w:t>
      </w:r>
    </w:p>
    <w:p w14:paraId="1F8B106A" w14:textId="33CA3865" w:rsid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>part of the day.</w:t>
      </w:r>
    </w:p>
    <w:p w14:paraId="6FE259C6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</w:p>
    <w:p w14:paraId="35018574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>The ‘</w:t>
      </w:r>
      <w:proofErr w:type="spellStart"/>
      <w:r w:rsidRPr="007B1AEE">
        <w:rPr>
          <w:rFonts w:ascii="Arial" w:hAnsi="Arial" w:cs="Arial"/>
        </w:rPr>
        <w:t>Woodcrete</w:t>
      </w:r>
      <w:proofErr w:type="spellEnd"/>
      <w:r w:rsidRPr="007B1AEE">
        <w:rPr>
          <w:rFonts w:ascii="Arial" w:hAnsi="Arial" w:cs="Arial"/>
        </w:rPr>
        <w:t xml:space="preserve"> bat box’ should be attached to a suitable structure, for example a tree or</w:t>
      </w:r>
    </w:p>
    <w:p w14:paraId="16698FE8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>building. The overall height of the ‘</w:t>
      </w:r>
      <w:proofErr w:type="spellStart"/>
      <w:r w:rsidRPr="007B1AEE">
        <w:rPr>
          <w:rFonts w:ascii="Arial" w:hAnsi="Arial" w:cs="Arial"/>
        </w:rPr>
        <w:t>Woodcrete</w:t>
      </w:r>
      <w:proofErr w:type="spellEnd"/>
      <w:r w:rsidRPr="007B1AEE">
        <w:rPr>
          <w:rFonts w:ascii="Arial" w:hAnsi="Arial" w:cs="Arial"/>
        </w:rPr>
        <w:t xml:space="preserve"> bat box’ should be at least 3 m from the</w:t>
      </w:r>
    </w:p>
    <w:p w14:paraId="6AC265CF" w14:textId="599AEE06" w:rsid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>ground to the bottom of the box.</w:t>
      </w:r>
    </w:p>
    <w:p w14:paraId="27AA4801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</w:p>
    <w:p w14:paraId="3EC8AEAF" w14:textId="4A991073" w:rsid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>When securing the ‘</w:t>
      </w:r>
      <w:proofErr w:type="spellStart"/>
      <w:r w:rsidRPr="007B1AEE">
        <w:rPr>
          <w:rFonts w:ascii="Arial" w:hAnsi="Arial" w:cs="Arial"/>
        </w:rPr>
        <w:t>Woodcrete</w:t>
      </w:r>
      <w:proofErr w:type="spellEnd"/>
      <w:r w:rsidRPr="007B1AEE">
        <w:rPr>
          <w:rFonts w:ascii="Arial" w:hAnsi="Arial" w:cs="Arial"/>
        </w:rPr>
        <w:t xml:space="preserve"> bat box’ to a tree, use a strap or hang the box from a branch.</w:t>
      </w:r>
    </w:p>
    <w:p w14:paraId="6D18ED8E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</w:p>
    <w:p w14:paraId="33E24C69" w14:textId="705E625C" w:rsid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>Do not attach ‘</w:t>
      </w:r>
      <w:proofErr w:type="spellStart"/>
      <w:r w:rsidRPr="007B1AEE">
        <w:rPr>
          <w:rFonts w:ascii="Arial" w:hAnsi="Arial" w:cs="Arial"/>
        </w:rPr>
        <w:t>Woodcrete</w:t>
      </w:r>
      <w:proofErr w:type="spellEnd"/>
      <w:r w:rsidRPr="007B1AEE">
        <w:rPr>
          <w:rFonts w:ascii="Arial" w:hAnsi="Arial" w:cs="Arial"/>
        </w:rPr>
        <w:t xml:space="preserve"> bat boxes’ to electricity poles.</w:t>
      </w:r>
    </w:p>
    <w:p w14:paraId="6FF05456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</w:p>
    <w:p w14:paraId="0B9A3403" w14:textId="71E05D40" w:rsid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>‘</w:t>
      </w:r>
      <w:proofErr w:type="spellStart"/>
      <w:r w:rsidRPr="007B1AEE">
        <w:rPr>
          <w:rFonts w:ascii="Arial" w:hAnsi="Arial" w:cs="Arial"/>
        </w:rPr>
        <w:t>Woodcrete</w:t>
      </w:r>
      <w:proofErr w:type="spellEnd"/>
      <w:r w:rsidRPr="007B1AEE">
        <w:rPr>
          <w:rFonts w:ascii="Arial" w:hAnsi="Arial" w:cs="Arial"/>
        </w:rPr>
        <w:t xml:space="preserve"> bat boxes’ should be regularly maintained.</w:t>
      </w:r>
    </w:p>
    <w:p w14:paraId="476663C0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</w:p>
    <w:p w14:paraId="35C9FEBA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 xml:space="preserve">If you intend to complete this NPI on a march boundary, you should ensure that you </w:t>
      </w:r>
      <w:proofErr w:type="gramStart"/>
      <w:r w:rsidRPr="007B1AEE">
        <w:rPr>
          <w:rFonts w:ascii="Arial" w:hAnsi="Arial" w:cs="Arial"/>
        </w:rPr>
        <w:t>have</w:t>
      </w:r>
      <w:proofErr w:type="gramEnd"/>
    </w:p>
    <w:p w14:paraId="213E02C9" w14:textId="77777777" w:rsidR="007B1AEE" w:rsidRPr="007B1AEE" w:rsidRDefault="007B1AEE" w:rsidP="007B1AEE">
      <w:pPr>
        <w:spacing w:after="0" w:line="240" w:lineRule="auto"/>
        <w:rPr>
          <w:rFonts w:ascii="Arial" w:hAnsi="Arial" w:cs="Arial"/>
        </w:rPr>
      </w:pPr>
      <w:r w:rsidRPr="007B1AEE">
        <w:rPr>
          <w:rFonts w:ascii="Arial" w:hAnsi="Arial" w:cs="Arial"/>
        </w:rPr>
        <w:t>fully discussed and agreed that you can carry out the NPI requirements and controls on the</w:t>
      </w:r>
    </w:p>
    <w:p w14:paraId="3B306545" w14:textId="62FD8AFF" w:rsidR="008259A7" w:rsidRDefault="007B1AEE" w:rsidP="007B1AEE">
      <w:pPr>
        <w:spacing w:after="0" w:line="240" w:lineRule="auto"/>
        <w:rPr>
          <w:rFonts w:ascii="Arial" w:hAnsi="Arial" w:cs="Arial"/>
          <w:b/>
        </w:rPr>
      </w:pPr>
      <w:r w:rsidRPr="007B1AEE">
        <w:rPr>
          <w:rFonts w:ascii="Arial" w:hAnsi="Arial" w:cs="Arial"/>
        </w:rPr>
        <w:t>march boundary with the person who has control of the neighbouring land.</w:t>
      </w:r>
    </w:p>
    <w:sectPr w:rsidR="008259A7" w:rsidSect="00044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7A3B" w14:textId="77777777" w:rsidR="009A33FB" w:rsidRDefault="009A33FB" w:rsidP="0036635A">
      <w:pPr>
        <w:spacing w:after="0" w:line="240" w:lineRule="auto"/>
      </w:pPr>
      <w:r>
        <w:separator/>
      </w:r>
    </w:p>
  </w:endnote>
  <w:endnote w:type="continuationSeparator" w:id="0">
    <w:p w14:paraId="3BFAF114" w14:textId="77777777" w:rsidR="009A33FB" w:rsidRDefault="009A33FB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68" w14:textId="77777777" w:rsidR="00825354" w:rsidRDefault="00825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76F1" w14:textId="77777777" w:rsidR="00825354" w:rsidRDefault="008253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DFBC" w14:textId="77777777" w:rsidR="00825354" w:rsidRDefault="00825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2A6C" w14:textId="77777777" w:rsidR="009A33FB" w:rsidRDefault="009A33FB" w:rsidP="0036635A">
      <w:pPr>
        <w:spacing w:after="0" w:line="240" w:lineRule="auto"/>
      </w:pPr>
      <w:r>
        <w:separator/>
      </w:r>
    </w:p>
  </w:footnote>
  <w:footnote w:type="continuationSeparator" w:id="0">
    <w:p w14:paraId="573849F6" w14:textId="77777777" w:rsidR="009A33FB" w:rsidRDefault="009A33FB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56C3" w14:textId="77777777" w:rsidR="00825354" w:rsidRDefault="00825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5952" w14:textId="03422A0B" w:rsidR="00A54451" w:rsidRDefault="00A54451" w:rsidP="00A54451">
    <w:pPr>
      <w:pStyle w:val="Header"/>
      <w:jc w:val="center"/>
    </w:pPr>
    <w:r>
      <w:rPr>
        <w:b/>
        <w:color w:val="FF0000"/>
        <w:sz w:val="32"/>
        <w:szCs w:val="32"/>
      </w:rPr>
      <w:t>EFS AGREEMENTS COMMENCING 01 JANUARY 202</w:t>
    </w:r>
    <w:r w:rsidR="00825354">
      <w:rPr>
        <w:b/>
        <w:color w:val="FF0000"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CA88" w14:textId="77777777" w:rsidR="00825354" w:rsidRDefault="00825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801C1"/>
    <w:multiLevelType w:val="hybridMultilevel"/>
    <w:tmpl w:val="EAF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37470">
    <w:abstractNumId w:val="2"/>
  </w:num>
  <w:num w:numId="2" w16cid:durableId="1536310504">
    <w:abstractNumId w:val="3"/>
  </w:num>
  <w:num w:numId="3" w16cid:durableId="1889301160">
    <w:abstractNumId w:val="0"/>
  </w:num>
  <w:num w:numId="4" w16cid:durableId="1398742941">
    <w:abstractNumId w:val="1"/>
  </w:num>
  <w:num w:numId="5" w16cid:durableId="327288650">
    <w:abstractNumId w:val="5"/>
  </w:num>
  <w:num w:numId="6" w16cid:durableId="1925531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eMW85WckvlV9BMHLC28PFbWxHp7qy1qlXlD20ljdtDdSXnti/fmjZKiuyTZCEBMo7mE/Ifu/BJpoPQ/Vm3LTw==" w:salt="1D1hfcSMnHFephosmu6OO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44B83"/>
    <w:rsid w:val="00066EEF"/>
    <w:rsid w:val="00080004"/>
    <w:rsid w:val="00082165"/>
    <w:rsid w:val="00092B79"/>
    <w:rsid w:val="000E3962"/>
    <w:rsid w:val="000F20E7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870FB"/>
    <w:rsid w:val="0019267F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6635A"/>
    <w:rsid w:val="003937A9"/>
    <w:rsid w:val="00395D8D"/>
    <w:rsid w:val="00395FE1"/>
    <w:rsid w:val="003A5901"/>
    <w:rsid w:val="003C6F26"/>
    <w:rsid w:val="003D45BD"/>
    <w:rsid w:val="003E09A7"/>
    <w:rsid w:val="003E4AD3"/>
    <w:rsid w:val="00405AA5"/>
    <w:rsid w:val="004109CA"/>
    <w:rsid w:val="0041545A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96A60"/>
    <w:rsid w:val="005A5E0C"/>
    <w:rsid w:val="005B28BC"/>
    <w:rsid w:val="005B29BA"/>
    <w:rsid w:val="005B3C45"/>
    <w:rsid w:val="005C1635"/>
    <w:rsid w:val="005E0F63"/>
    <w:rsid w:val="005E5212"/>
    <w:rsid w:val="005E7793"/>
    <w:rsid w:val="005F3BA5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A0EC9"/>
    <w:rsid w:val="007B1AEE"/>
    <w:rsid w:val="007C152E"/>
    <w:rsid w:val="007C55AB"/>
    <w:rsid w:val="007F67BD"/>
    <w:rsid w:val="00812E44"/>
    <w:rsid w:val="008204F6"/>
    <w:rsid w:val="0082156C"/>
    <w:rsid w:val="008248C6"/>
    <w:rsid w:val="00825354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605C"/>
    <w:rsid w:val="009313AC"/>
    <w:rsid w:val="00943CCB"/>
    <w:rsid w:val="00972369"/>
    <w:rsid w:val="00992ED5"/>
    <w:rsid w:val="0099465C"/>
    <w:rsid w:val="009A33FB"/>
    <w:rsid w:val="009B0DFD"/>
    <w:rsid w:val="009C33DC"/>
    <w:rsid w:val="009C5283"/>
    <w:rsid w:val="009D429B"/>
    <w:rsid w:val="009D5C4C"/>
    <w:rsid w:val="009D6B40"/>
    <w:rsid w:val="009E598C"/>
    <w:rsid w:val="00A00332"/>
    <w:rsid w:val="00A31CA4"/>
    <w:rsid w:val="00A54451"/>
    <w:rsid w:val="00A93017"/>
    <w:rsid w:val="00AB5BBB"/>
    <w:rsid w:val="00AB6CA2"/>
    <w:rsid w:val="00AC3D7C"/>
    <w:rsid w:val="00AD6B6F"/>
    <w:rsid w:val="00AF209C"/>
    <w:rsid w:val="00B02434"/>
    <w:rsid w:val="00B14992"/>
    <w:rsid w:val="00B171D9"/>
    <w:rsid w:val="00B208D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15B47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F022E4"/>
    <w:rsid w:val="00F5270D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6148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464</Words>
  <Characters>2306</Characters>
  <Application>Microsoft Office Word</Application>
  <DocSecurity>8</DocSecurity>
  <Lines>135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83</cp:revision>
  <cp:lastPrinted>2016-06-01T11:28:00Z</cp:lastPrinted>
  <dcterms:created xsi:type="dcterms:W3CDTF">2016-05-11T14:46:00Z</dcterms:created>
  <dcterms:modified xsi:type="dcterms:W3CDTF">2024-05-08T17:20:00Z</dcterms:modified>
</cp:coreProperties>
</file>